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783EB" w14:textId="77777777" w:rsidR="00F27DE5" w:rsidRPr="00272D4E" w:rsidRDefault="00F27DE5" w:rsidP="00F27DE5">
      <w:pPr>
        <w:jc w:val="center"/>
        <w:rPr>
          <w:b/>
          <w:sz w:val="32"/>
          <w:u w:val="single"/>
        </w:rPr>
      </w:pPr>
      <w:r w:rsidRPr="00272D4E">
        <w:rPr>
          <w:b/>
          <w:sz w:val="32"/>
          <w:u w:val="single"/>
        </w:rPr>
        <w:t>Teaching and Learning Program</w:t>
      </w:r>
      <w:r>
        <w:rPr>
          <w:b/>
          <w:sz w:val="32"/>
          <w:u w:val="single"/>
        </w:rPr>
        <w:t xml:space="preserve"> for the Elements</w:t>
      </w:r>
    </w:p>
    <w:tbl>
      <w:tblPr>
        <w:tblStyle w:val="TableGrid"/>
        <w:tblW w:w="5027" w:type="pct"/>
        <w:tblLayout w:type="fixed"/>
        <w:tblLook w:val="04A0" w:firstRow="1" w:lastRow="0" w:firstColumn="1" w:lastColumn="0" w:noHBand="0" w:noVBand="1"/>
      </w:tblPr>
      <w:tblGrid>
        <w:gridCol w:w="1816"/>
        <w:gridCol w:w="434"/>
        <w:gridCol w:w="554"/>
        <w:gridCol w:w="288"/>
        <w:gridCol w:w="494"/>
        <w:gridCol w:w="634"/>
        <w:gridCol w:w="284"/>
        <w:gridCol w:w="578"/>
        <w:gridCol w:w="279"/>
        <w:gridCol w:w="702"/>
        <w:gridCol w:w="6"/>
        <w:gridCol w:w="423"/>
        <w:gridCol w:w="674"/>
        <w:gridCol w:w="172"/>
        <w:gridCol w:w="64"/>
        <w:gridCol w:w="221"/>
        <w:gridCol w:w="288"/>
        <w:gridCol w:w="606"/>
        <w:gridCol w:w="99"/>
        <w:gridCol w:w="150"/>
        <w:gridCol w:w="840"/>
        <w:gridCol w:w="1134"/>
      </w:tblGrid>
      <w:tr w:rsidR="00F27DE5" w:rsidRPr="0047183A" w14:paraId="5BB1D5C3" w14:textId="77777777" w:rsidTr="00E03C33">
        <w:trPr>
          <w:trHeight w:val="900"/>
        </w:trPr>
        <w:tc>
          <w:tcPr>
            <w:tcW w:w="845" w:type="pct"/>
            <w:vMerge w:val="restart"/>
            <w:tcBorders>
              <w:top w:val="nil"/>
              <w:left w:val="nil"/>
            </w:tcBorders>
            <w:shd w:val="clear" w:color="auto" w:fill="auto"/>
          </w:tcPr>
          <w:p w14:paraId="429C976D" w14:textId="1502610D" w:rsidR="00F27DE5" w:rsidRPr="0047183A" w:rsidRDefault="00F27DE5" w:rsidP="00E03C3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226695" distL="114300" distR="114300" simplePos="0" relativeHeight="251660288" behindDoc="0" locked="0" layoutInCell="0" allowOverlap="1" wp14:anchorId="6C3CC1AE" wp14:editId="71DF1955">
                      <wp:simplePos x="0" y="0"/>
                      <wp:positionH relativeFrom="margin">
                        <wp:posOffset>-107315</wp:posOffset>
                      </wp:positionH>
                      <wp:positionV relativeFrom="margin">
                        <wp:posOffset>438150</wp:posOffset>
                      </wp:positionV>
                      <wp:extent cx="1038860" cy="995680"/>
                      <wp:effectExtent l="38100" t="38100" r="46990" b="33020"/>
                      <wp:wrapNone/>
                      <wp:docPr id="1771" name="Oval 17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8860" cy="9956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BA0CD"/>
                              </a:solidFill>
                              <a:ln w="76200">
                                <a:solidFill>
                                  <a:srgbClr val="D3DFEE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D83330" w14:textId="77777777" w:rsidR="00972555" w:rsidRDefault="00972555" w:rsidP="00F27DE5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71" o:spid="_x0000_s1026" style="position:absolute;margin-left:-8.4pt;margin-top:34.5pt;width:81.8pt;height:78.4pt;z-index:251660288;visibility:visible;mso-wrap-style:square;mso-width-percent:0;mso-height-percent:0;mso-wrap-distance-left:9pt;mso-wrap-distance-top:0;mso-wrap-distance-right:9pt;mso-wrap-distance-bottom:17.85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" o:allowincell="f" fillcolor="#7ba0cd" strokecolor="#d3dfee" strokeweight="6pt">
                      <o:lock v:ext="edit" aspectratio="t"/>
                      <v:textbox inset="28.8pt,14.4pt,14.4pt,14.4pt">
                        <w:txbxContent>
                          <w:p w14:paraId="3AD83330" w14:textId="77777777" w:rsidR="00F27DE5" w:rsidRDefault="00F27DE5" w:rsidP="00F27DE5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>
              <w:tab/>
            </w:r>
          </w:p>
        </w:tc>
        <w:tc>
          <w:tcPr>
            <w:tcW w:w="4155" w:type="pct"/>
            <w:gridSpan w:val="21"/>
            <w:shd w:val="clear" w:color="auto" w:fill="B8CCE4" w:themeFill="accent1" w:themeFillTint="66"/>
            <w:vAlign w:val="center"/>
          </w:tcPr>
          <w:p w14:paraId="0C6A0E43" w14:textId="77777777" w:rsidR="00F27DE5" w:rsidRPr="0047183A" w:rsidRDefault="00F27DE5" w:rsidP="00E03C3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and Learning Program</w:t>
            </w:r>
          </w:p>
        </w:tc>
      </w:tr>
      <w:tr w:rsidR="00F27DE5" w:rsidRPr="0047183A" w14:paraId="1087DF75" w14:textId="77777777" w:rsidTr="00E03C33">
        <w:trPr>
          <w:trHeight w:val="841"/>
        </w:trPr>
        <w:tc>
          <w:tcPr>
            <w:tcW w:w="845" w:type="pct"/>
            <w:vMerge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14:paraId="5062873C" w14:textId="77777777" w:rsidR="00F27DE5" w:rsidRPr="0047183A" w:rsidRDefault="00F27DE5" w:rsidP="00E03C3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1" w:type="pct"/>
            <w:gridSpan w:val="14"/>
            <w:shd w:val="clear" w:color="auto" w:fill="DBE5F1" w:themeFill="accent1" w:themeFillTint="33"/>
            <w:vAlign w:val="center"/>
          </w:tcPr>
          <w:p w14:paraId="6EEAEA20" w14:textId="77777777" w:rsidR="00F27DE5" w:rsidRDefault="00F27DE5" w:rsidP="00E03C33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Title/Type of Unit: </w:t>
            </w:r>
            <w:r w:rsidR="00D85247">
              <w:rPr>
                <w:rFonts w:ascii="Arial" w:hAnsi="Arial" w:cs="Arial"/>
                <w:b/>
                <w:sz w:val="20"/>
                <w:szCs w:val="20"/>
              </w:rPr>
              <w:t>National Rugby League NRL</w:t>
            </w:r>
          </w:p>
          <w:p w14:paraId="4524CBF4" w14:textId="77777777" w:rsidR="00F27DE5" w:rsidRPr="0047183A" w:rsidRDefault="00F27DE5" w:rsidP="00E03C33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Risk Level: </w:t>
            </w:r>
            <w:r w:rsidR="00D85247">
              <w:rPr>
                <w:rFonts w:ascii="Arial" w:hAnsi="Arial" w:cs="Arial"/>
                <w:b/>
                <w:sz w:val="20"/>
                <w:szCs w:val="20"/>
              </w:rPr>
              <w:t>Low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4" w:type="pct"/>
            <w:gridSpan w:val="7"/>
            <w:shd w:val="clear" w:color="auto" w:fill="DBE5F1" w:themeFill="accent1" w:themeFillTint="33"/>
            <w:vAlign w:val="center"/>
          </w:tcPr>
          <w:p w14:paraId="2FB13312" w14:textId="77777777" w:rsidR="00F27DE5" w:rsidRDefault="00F27DE5" w:rsidP="00E03C3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Duration:</w:t>
            </w:r>
            <w:r w:rsidR="00D85247">
              <w:rPr>
                <w:rFonts w:ascii="Arial" w:hAnsi="Arial" w:cs="Arial"/>
                <w:b/>
                <w:sz w:val="20"/>
                <w:szCs w:val="20"/>
              </w:rPr>
              <w:t xml:space="preserve"> 6 weeks</w:t>
            </w:r>
          </w:p>
          <w:p w14:paraId="3C0114CD" w14:textId="77777777" w:rsidR="00F27DE5" w:rsidRPr="0047183A" w:rsidRDefault="00F27DE5" w:rsidP="00E03C3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By </w:t>
            </w:r>
            <w:r w:rsidR="00D85247">
              <w:rPr>
                <w:rFonts w:ascii="Arial" w:hAnsi="Arial" w:cs="Arial"/>
                <w:b/>
                <w:sz w:val="20"/>
                <w:szCs w:val="20"/>
              </w:rPr>
              <w:t>Kim Pope</w:t>
            </w:r>
          </w:p>
        </w:tc>
      </w:tr>
      <w:tr w:rsidR="00F27DE5" w:rsidRPr="0047183A" w14:paraId="62FFB788" w14:textId="77777777" w:rsidTr="00E03C33">
        <w:trPr>
          <w:trHeight w:val="2265"/>
        </w:trPr>
        <w:tc>
          <w:tcPr>
            <w:tcW w:w="845" w:type="pct"/>
            <w:shd w:val="clear" w:color="auto" w:fill="DBE5F1" w:themeFill="accent1" w:themeFillTint="33"/>
            <w:vAlign w:val="center"/>
          </w:tcPr>
          <w:p w14:paraId="47943CF5" w14:textId="77777777" w:rsidR="00F27DE5" w:rsidRPr="0047183A" w:rsidRDefault="00F27DE5" w:rsidP="00E03C3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Syllabus Outcomes</w:t>
            </w:r>
          </w:p>
          <w:p w14:paraId="1CF3585A" w14:textId="77777777" w:rsidR="00F27DE5" w:rsidRPr="0047183A" w:rsidRDefault="00F27DE5" w:rsidP="00E03C3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9123E7" w14:textId="77777777" w:rsidR="00F27DE5" w:rsidRPr="0047183A" w:rsidRDefault="00F27DE5" w:rsidP="00E03C3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Stage </w:t>
            </w:r>
            <w:r w:rsidR="00D8524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55" w:type="pct"/>
            <w:gridSpan w:val="21"/>
            <w:shd w:val="clear" w:color="auto" w:fill="auto"/>
          </w:tcPr>
          <w:p w14:paraId="611B1907" w14:textId="77777777" w:rsidR="00F27DE5" w:rsidRPr="0047183A" w:rsidRDefault="00F27DE5" w:rsidP="00E03C3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47183A">
              <w:rPr>
                <w:rFonts w:ascii="Arial" w:hAnsi="Arial" w:cs="Arial"/>
                <w:i/>
                <w:sz w:val="20"/>
                <w:szCs w:val="20"/>
                <w:u w:val="single"/>
              </w:rPr>
              <w:t>A student:</w:t>
            </w:r>
          </w:p>
          <w:p w14:paraId="679BFFA7" w14:textId="6ED2A10E" w:rsidR="00F27DE5" w:rsidRDefault="00E03C33" w:rsidP="00E03C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004A8">
              <w:rPr>
                <w:rFonts w:ascii="Arial" w:hAnsi="Arial" w:cs="Arial"/>
                <w:b/>
                <w:sz w:val="20"/>
                <w:szCs w:val="20"/>
              </w:rPr>
              <w:t>EN3-2A</w:t>
            </w:r>
            <w:r>
              <w:rPr>
                <w:rFonts w:ascii="Arial" w:hAnsi="Arial" w:cs="Arial"/>
                <w:sz w:val="20"/>
                <w:szCs w:val="20"/>
              </w:rPr>
              <w:t xml:space="preserve"> A student composes, edits and presents well-structured and coherent texts. </w:t>
            </w:r>
          </w:p>
          <w:p w14:paraId="3FE0EBBD" w14:textId="6ABC5B4F" w:rsidR="00F27DE5" w:rsidRDefault="00E03C33" w:rsidP="00E03C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004A8">
              <w:rPr>
                <w:rFonts w:ascii="Arial" w:hAnsi="Arial" w:cs="Arial"/>
                <w:b/>
                <w:sz w:val="20"/>
                <w:szCs w:val="20"/>
              </w:rPr>
              <w:t>EN3-3A</w:t>
            </w:r>
            <w:r>
              <w:rPr>
                <w:rFonts w:ascii="Arial" w:hAnsi="Arial" w:cs="Arial"/>
                <w:sz w:val="20"/>
                <w:szCs w:val="20"/>
              </w:rPr>
              <w:t xml:space="preserve"> A student uses an integrated range of skills, strategies and knowledge to read, view and comprehend a wide range of texts in different media and technologies.</w:t>
            </w:r>
          </w:p>
          <w:p w14:paraId="32C08C66" w14:textId="5707E800" w:rsidR="00F27DE5" w:rsidRDefault="00E03C33" w:rsidP="00E03C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004A8">
              <w:rPr>
                <w:rFonts w:ascii="Arial" w:hAnsi="Arial" w:cs="Arial"/>
                <w:b/>
                <w:sz w:val="20"/>
                <w:szCs w:val="20"/>
              </w:rPr>
              <w:t>EN3-4A</w:t>
            </w:r>
            <w:r>
              <w:rPr>
                <w:rFonts w:ascii="Arial" w:hAnsi="Arial" w:cs="Arial"/>
                <w:sz w:val="20"/>
                <w:szCs w:val="20"/>
              </w:rPr>
              <w:t xml:space="preserve"> A student draws on appropriate strategies to accurately spell familiar and unfamiliar words when composing texts. </w:t>
            </w:r>
          </w:p>
          <w:p w14:paraId="15CC8B11" w14:textId="77777777" w:rsidR="00F27DE5" w:rsidRPr="0047183A" w:rsidRDefault="00F27DE5" w:rsidP="00E03C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E5" w:rsidRPr="0047183A" w14:paraId="4F7AFB68" w14:textId="77777777" w:rsidTr="00E03C33">
        <w:trPr>
          <w:trHeight w:val="1560"/>
        </w:trPr>
        <w:tc>
          <w:tcPr>
            <w:tcW w:w="845" w:type="pct"/>
            <w:shd w:val="clear" w:color="auto" w:fill="DBE5F1" w:themeFill="accent1" w:themeFillTint="33"/>
            <w:vAlign w:val="center"/>
          </w:tcPr>
          <w:p w14:paraId="0730CAA1" w14:textId="472A76AB" w:rsidR="00F27DE5" w:rsidRPr="008F6A2A" w:rsidRDefault="00F27DE5" w:rsidP="00E03C3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F6A2A">
              <w:rPr>
                <w:rFonts w:ascii="Arial" w:hAnsi="Arial" w:cs="Arial"/>
                <w:b/>
                <w:sz w:val="20"/>
                <w:szCs w:val="20"/>
                <w:u w:val="single"/>
              </w:rPr>
              <w:t>Connectedness</w:t>
            </w:r>
          </w:p>
          <w:p w14:paraId="75DA3D61" w14:textId="77777777" w:rsidR="00F27DE5" w:rsidRPr="0047183A" w:rsidRDefault="00F27DE5" w:rsidP="00E03C3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Why does this learning matter?</w:t>
            </w:r>
          </w:p>
        </w:tc>
        <w:tc>
          <w:tcPr>
            <w:tcW w:w="1980" w:type="pct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5071A999" w14:textId="77777777" w:rsidR="00F27DE5" w:rsidRPr="00AF420D" w:rsidRDefault="00F27DE5" w:rsidP="00E03C33">
            <w:pPr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 w:rsidRPr="00AF420D">
              <w:rPr>
                <w:rFonts w:ascii="Arial" w:hAnsi="Arial" w:cs="Arial"/>
                <w:b/>
                <w:sz w:val="18"/>
                <w:szCs w:val="20"/>
              </w:rPr>
              <w:t>Students learn to:</w:t>
            </w:r>
          </w:p>
          <w:p w14:paraId="33843A0F" w14:textId="77777777" w:rsidR="00F27DE5" w:rsidRDefault="00E03C33" w:rsidP="00E03C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Plan, draft and publish texts. </w:t>
            </w:r>
          </w:p>
          <w:p w14:paraId="11AC3048" w14:textId="2EC73A92" w:rsidR="00E03C33" w:rsidRDefault="00E03C33" w:rsidP="00E03C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Re-read and edit own and others work. </w:t>
            </w:r>
          </w:p>
          <w:p w14:paraId="5D78F074" w14:textId="77777777" w:rsidR="00F27DE5" w:rsidRDefault="00E03C33" w:rsidP="00E03C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Summarise a text.</w:t>
            </w:r>
          </w:p>
          <w:p w14:paraId="67E9E059" w14:textId="6236F3E5" w:rsidR="00FD5C7B" w:rsidRPr="00E03C33" w:rsidRDefault="00E03C33" w:rsidP="00E03C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Use known words, word origins, base words, suffixes and prefixes, morphemes, spelling patterns and generalisations to learn and spell new words. </w:t>
            </w:r>
          </w:p>
        </w:tc>
        <w:tc>
          <w:tcPr>
            <w:tcW w:w="2175" w:type="pct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1250944C" w14:textId="77777777" w:rsidR="00F27DE5" w:rsidRPr="00AF420D" w:rsidRDefault="00F27DE5" w:rsidP="00E03C33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AF420D">
              <w:rPr>
                <w:rFonts w:ascii="Arial" w:hAnsi="Arial" w:cs="Arial"/>
                <w:b/>
                <w:sz w:val="18"/>
                <w:szCs w:val="20"/>
              </w:rPr>
              <w:t>Students learn about:</w:t>
            </w:r>
          </w:p>
          <w:p w14:paraId="48F72D6F" w14:textId="77777777" w:rsidR="00F27DE5" w:rsidRDefault="00E03C33" w:rsidP="00E03C3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Text structure and language features.</w:t>
            </w:r>
          </w:p>
          <w:p w14:paraId="3855D28B" w14:textId="6DC4F82C" w:rsidR="00E03C33" w:rsidRPr="00AF420D" w:rsidRDefault="00FD5C7B" w:rsidP="00E03C3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The key elements of planning, composing, reviewing and publishing. </w:t>
            </w:r>
          </w:p>
        </w:tc>
      </w:tr>
      <w:tr w:rsidR="00F27DE5" w:rsidRPr="0047183A" w14:paraId="1B9BEEFB" w14:textId="77777777" w:rsidTr="00E03C33">
        <w:trPr>
          <w:trHeight w:val="983"/>
        </w:trPr>
        <w:tc>
          <w:tcPr>
            <w:tcW w:w="845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0BA79D" w14:textId="4D96D71C" w:rsidR="00F27DE5" w:rsidRPr="0047183A" w:rsidRDefault="00F27DE5" w:rsidP="00E03C3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Background and Key Ideas</w:t>
            </w:r>
          </w:p>
        </w:tc>
        <w:tc>
          <w:tcPr>
            <w:tcW w:w="4155" w:type="pct"/>
            <w:gridSpan w:val="21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967BBC8" w14:textId="1A0356BC" w:rsidR="00F27DE5" w:rsidRDefault="00FD5C7B" w:rsidP="00E03C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students currently in Burra have voiced their interest in National Rugby League. This unit </w:t>
            </w:r>
            <w:r w:rsidR="005F329A">
              <w:rPr>
                <w:rFonts w:ascii="Arial" w:hAnsi="Arial" w:cs="Arial"/>
                <w:sz w:val="20"/>
                <w:szCs w:val="20"/>
              </w:rPr>
              <w:t xml:space="preserve">is designed to engage and motivate students, encourage a sense of community within the classroom and allow students to feel part of the wider football community. This unit will focus on Reading, Writing and Spelling. </w:t>
            </w:r>
          </w:p>
        </w:tc>
      </w:tr>
      <w:tr w:rsidR="00F27DE5" w:rsidRPr="0047183A" w14:paraId="6F10D89A" w14:textId="77777777" w:rsidTr="00E03C33">
        <w:trPr>
          <w:trHeight w:val="681"/>
        </w:trPr>
        <w:tc>
          <w:tcPr>
            <w:tcW w:w="845" w:type="pct"/>
            <w:vMerge w:val="restart"/>
            <w:shd w:val="clear" w:color="auto" w:fill="DBE5F1" w:themeFill="accent1" w:themeFillTint="33"/>
            <w:vAlign w:val="center"/>
          </w:tcPr>
          <w:p w14:paraId="482BC875" w14:textId="77777777" w:rsidR="00F27DE5" w:rsidRDefault="00F27DE5" w:rsidP="00E03C3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Literacy Continuum</w:t>
            </w:r>
          </w:p>
        </w:tc>
        <w:tc>
          <w:tcPr>
            <w:tcW w:w="460" w:type="pct"/>
            <w:gridSpan w:val="2"/>
            <w:tcBorders>
              <w:bottom w:val="single" w:sz="4" w:space="0" w:color="000000" w:themeColor="text1"/>
            </w:tcBorders>
            <w:shd w:val="clear" w:color="auto" w:fill="F4A7D1"/>
            <w:vAlign w:val="center"/>
          </w:tcPr>
          <w:p w14:paraId="52B60FF6" w14:textId="77777777" w:rsidR="00F27DE5" w:rsidRPr="00CE1038" w:rsidRDefault="00F27DE5" w:rsidP="00E03C33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  <w:highlight w:val="yellow"/>
              </w:rPr>
            </w:pPr>
            <w:r w:rsidRPr="00CE1038">
              <w:rPr>
                <w:rFonts w:ascii="Arial" w:hAnsi="Arial" w:cs="Arial"/>
                <w:sz w:val="16"/>
                <w:szCs w:val="20"/>
                <w:highlight w:val="yellow"/>
              </w:rPr>
              <w:t>Reading Texts</w:t>
            </w:r>
          </w:p>
        </w:tc>
        <w:tc>
          <w:tcPr>
            <w:tcW w:w="659" w:type="pct"/>
            <w:gridSpan w:val="3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D8F39F1" w14:textId="77777777" w:rsidR="00F27DE5" w:rsidRPr="008D54A8" w:rsidRDefault="00F27DE5" w:rsidP="00E03C33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Comprehension</w:t>
            </w:r>
          </w:p>
        </w:tc>
        <w:tc>
          <w:tcPr>
            <w:tcW w:w="531" w:type="pct"/>
            <w:gridSpan w:val="3"/>
            <w:tcBorders>
              <w:bottom w:val="single" w:sz="4" w:space="0" w:color="000000" w:themeColor="text1"/>
            </w:tcBorders>
            <w:shd w:val="clear" w:color="auto" w:fill="C2F094"/>
            <w:vAlign w:val="center"/>
          </w:tcPr>
          <w:p w14:paraId="6AAEA9C4" w14:textId="77777777" w:rsidR="00F27DE5" w:rsidRPr="008D54A8" w:rsidRDefault="00F27DE5" w:rsidP="00E03C33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Vocabulary Knowledge</w:t>
            </w:r>
          </w:p>
        </w:tc>
        <w:tc>
          <w:tcPr>
            <w:tcW w:w="527" w:type="pct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B3AE87" w14:textId="77777777" w:rsidR="00F27DE5" w:rsidRPr="00CE1038" w:rsidRDefault="00F27DE5" w:rsidP="00E03C33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  <w:highlight w:val="yellow"/>
              </w:rPr>
            </w:pPr>
            <w:r w:rsidRPr="00CE1038">
              <w:rPr>
                <w:rFonts w:ascii="Arial" w:hAnsi="Arial" w:cs="Arial"/>
                <w:sz w:val="16"/>
                <w:szCs w:val="20"/>
                <w:highlight w:val="yellow"/>
              </w:rPr>
              <w:t>Aspects of Writing</w:t>
            </w:r>
          </w:p>
        </w:tc>
        <w:tc>
          <w:tcPr>
            <w:tcW w:w="527" w:type="pct"/>
            <w:gridSpan w:val="4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14:paraId="0D3B4138" w14:textId="77777777" w:rsidR="00F27DE5" w:rsidRPr="008D54A8" w:rsidRDefault="00F27DE5" w:rsidP="00E03C33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Aspects of Speaking</w:t>
            </w:r>
          </w:p>
        </w:tc>
        <w:tc>
          <w:tcPr>
            <w:tcW w:w="416" w:type="pct"/>
            <w:gridSpan w:val="2"/>
            <w:tcBorders>
              <w:bottom w:val="single" w:sz="4" w:space="0" w:color="000000" w:themeColor="text1"/>
            </w:tcBorders>
            <w:shd w:val="clear" w:color="auto" w:fill="E4C9FF"/>
            <w:vAlign w:val="center"/>
          </w:tcPr>
          <w:p w14:paraId="3541C275" w14:textId="77777777" w:rsidR="00F27DE5" w:rsidRPr="008D54A8" w:rsidRDefault="00F27DE5" w:rsidP="00E03C33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Phonics</w:t>
            </w:r>
          </w:p>
        </w:tc>
        <w:tc>
          <w:tcPr>
            <w:tcW w:w="507" w:type="pct"/>
            <w:gridSpan w:val="3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14:paraId="36CDD66D" w14:textId="77777777" w:rsidR="00F27DE5" w:rsidRPr="008D54A8" w:rsidRDefault="00F27DE5" w:rsidP="00E03C33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Phonemic Awareness</w:t>
            </w:r>
          </w:p>
        </w:tc>
        <w:tc>
          <w:tcPr>
            <w:tcW w:w="528" w:type="pct"/>
            <w:tcBorders>
              <w:bottom w:val="single" w:sz="4" w:space="0" w:color="000000" w:themeColor="text1"/>
            </w:tcBorders>
            <w:shd w:val="clear" w:color="auto" w:fill="FFD7E3"/>
            <w:vAlign w:val="center"/>
          </w:tcPr>
          <w:p w14:paraId="11A7D7DC" w14:textId="77777777" w:rsidR="00F27DE5" w:rsidRPr="008D54A8" w:rsidRDefault="00F27DE5" w:rsidP="00E03C33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Concepts About Print</w:t>
            </w:r>
          </w:p>
        </w:tc>
      </w:tr>
      <w:tr w:rsidR="00F27DE5" w:rsidRPr="0047183A" w14:paraId="5F46D54F" w14:textId="77777777" w:rsidTr="00E03C33">
        <w:trPr>
          <w:trHeight w:val="1062"/>
        </w:trPr>
        <w:tc>
          <w:tcPr>
            <w:tcW w:w="845" w:type="pct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7452894C" w14:textId="77777777" w:rsidR="00F27DE5" w:rsidRPr="00002081" w:rsidRDefault="00F27DE5" w:rsidP="00E03C3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pct"/>
            <w:gridSpan w:val="21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FD98C3" w14:textId="52F824E5" w:rsidR="005F329A" w:rsidRPr="003D751F" w:rsidRDefault="005F329A" w:rsidP="00E03C3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D751F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1D6A2478" w14:textId="14AC3418" w:rsidR="00F27DE5" w:rsidRDefault="005F329A" w:rsidP="00E03C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Clusters: (class range</w:t>
            </w:r>
            <w:r w:rsidR="00F27DE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5-9</w:t>
            </w:r>
          </w:p>
          <w:p w14:paraId="558F0A66" w14:textId="357D2E48" w:rsidR="00F27DE5" w:rsidRDefault="005F329A" w:rsidP="005F329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(5) Recognises when meaning is disrupted and attempts to self-corrects when reading. </w:t>
            </w:r>
          </w:p>
          <w:p w14:paraId="1E6557E6" w14:textId="614B6FE7" w:rsidR="005F329A" w:rsidRDefault="005F329A" w:rsidP="005F329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(6) Reads aloud with fluency and phrasing, adjusting pace, volume, pitch and pronunciation to enhance meaning and expression. </w:t>
            </w:r>
          </w:p>
          <w:p w14:paraId="2610D28D" w14:textId="7C0DFDD2" w:rsidR="005F329A" w:rsidRPr="005F329A" w:rsidRDefault="005F329A" w:rsidP="005F329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(9) Selects and uses the most effective word identification strategy to maintain fluency and meaning. </w:t>
            </w:r>
          </w:p>
          <w:p w14:paraId="2E2D3020" w14:textId="0EFC3FD3" w:rsidR="00CE1038" w:rsidRPr="003D751F" w:rsidRDefault="00CE1038" w:rsidP="00CE10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D751F">
              <w:rPr>
                <w:rFonts w:ascii="Arial" w:hAnsi="Arial" w:cs="Arial"/>
                <w:b/>
                <w:sz w:val="20"/>
                <w:szCs w:val="20"/>
              </w:rPr>
              <w:t>ASPECTS OF WRITING</w:t>
            </w:r>
          </w:p>
          <w:p w14:paraId="169C031C" w14:textId="0C303873" w:rsidR="00CE1038" w:rsidRDefault="00CE1038" w:rsidP="00CE103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Clusters: (class range) 5-6</w:t>
            </w:r>
          </w:p>
          <w:p w14:paraId="66C7BFCB" w14:textId="2822B413" w:rsidR="00CE1038" w:rsidRDefault="00CE1038" w:rsidP="00CE103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1038">
              <w:rPr>
                <w:rFonts w:ascii="Arial" w:hAnsi="Arial" w:cs="Arial"/>
                <w:sz w:val="20"/>
                <w:szCs w:val="20"/>
              </w:rPr>
              <w:t xml:space="preserve">(5) Draws on personal experiences and topic knowledge to create texts of about 4-5 sentences for a range of purposes. </w:t>
            </w:r>
          </w:p>
          <w:p w14:paraId="2744007C" w14:textId="77777777" w:rsidR="00CE1038" w:rsidRDefault="00CE1038" w:rsidP="00CE103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(5) Rereads own texts to clarify meaning and make some changes to the text. </w:t>
            </w:r>
          </w:p>
          <w:p w14:paraId="76D366C9" w14:textId="77777777" w:rsidR="00CE1038" w:rsidRDefault="00CE1038" w:rsidP="00CE103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(5) Uses a range of adjectives to provide more information about nouns. </w:t>
            </w:r>
          </w:p>
          <w:p w14:paraId="55068EFE" w14:textId="77777777" w:rsidR="00CE1038" w:rsidRDefault="00CE1038" w:rsidP="00CE103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(6) Begins to use text features such as headings and paragraphs to organise information. </w:t>
            </w:r>
          </w:p>
          <w:p w14:paraId="19D12179" w14:textId="77777777" w:rsidR="00CE1038" w:rsidRDefault="00CE1038" w:rsidP="00CE103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(6) Accurately spells an increasingly number of high frequency and topic words. </w:t>
            </w:r>
          </w:p>
          <w:p w14:paraId="6B8EC5CA" w14:textId="7244815F" w:rsidR="00F27DE5" w:rsidRPr="00CE1038" w:rsidRDefault="00CE1038" w:rsidP="00CE103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(6) Experiments with using some complex sentences to enhance writing. </w:t>
            </w:r>
          </w:p>
        </w:tc>
      </w:tr>
      <w:tr w:rsidR="00F27DE5" w:rsidRPr="0047183A" w14:paraId="2134434E" w14:textId="77777777" w:rsidTr="00E03C33">
        <w:trPr>
          <w:trHeight w:val="737"/>
        </w:trPr>
        <w:tc>
          <w:tcPr>
            <w:tcW w:w="845" w:type="pct"/>
            <w:vMerge w:val="restart"/>
            <w:shd w:val="clear" w:color="auto" w:fill="DBE5F1" w:themeFill="accent1" w:themeFillTint="33"/>
            <w:vAlign w:val="center"/>
          </w:tcPr>
          <w:p w14:paraId="3B722C83" w14:textId="7CBFFC7F" w:rsidR="00F27DE5" w:rsidRPr="006A5D06" w:rsidRDefault="00F27DE5" w:rsidP="00E03C3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D06">
              <w:rPr>
                <w:rFonts w:ascii="Arial" w:hAnsi="Arial" w:cs="Arial"/>
                <w:b/>
                <w:sz w:val="20"/>
                <w:szCs w:val="20"/>
              </w:rPr>
              <w:lastRenderedPageBreak/>
              <w:t>Numeracy Continuum</w:t>
            </w:r>
          </w:p>
        </w:tc>
        <w:tc>
          <w:tcPr>
            <w:tcW w:w="594" w:type="pct"/>
            <w:gridSpan w:val="3"/>
            <w:tcBorders>
              <w:bottom w:val="single" w:sz="4" w:space="0" w:color="000000" w:themeColor="text1"/>
            </w:tcBorders>
            <w:shd w:val="clear" w:color="auto" w:fill="D2BAEC"/>
            <w:vAlign w:val="center"/>
          </w:tcPr>
          <w:p w14:paraId="26227E40" w14:textId="77777777" w:rsidR="00F27DE5" w:rsidRPr="006A5D06" w:rsidRDefault="00F27DE5" w:rsidP="00E03C33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Counting Sequences</w:t>
            </w:r>
          </w:p>
        </w:tc>
        <w:tc>
          <w:tcPr>
            <w:tcW w:w="657" w:type="pct"/>
            <w:gridSpan w:val="3"/>
            <w:tcBorders>
              <w:bottom w:val="single" w:sz="4" w:space="0" w:color="000000" w:themeColor="text1"/>
            </w:tcBorders>
            <w:shd w:val="clear" w:color="auto" w:fill="F79646" w:themeFill="accent6"/>
            <w:vAlign w:val="center"/>
          </w:tcPr>
          <w:p w14:paraId="14521CDE" w14:textId="77777777" w:rsidR="00F27DE5" w:rsidRPr="006A5D06" w:rsidRDefault="00F27DE5" w:rsidP="00E03C33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Counting as Problem Solving</w:t>
            </w:r>
          </w:p>
        </w:tc>
        <w:tc>
          <w:tcPr>
            <w:tcW w:w="726" w:type="pct"/>
            <w:gridSpan w:val="3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14:paraId="2D2A2C4B" w14:textId="77777777" w:rsidR="00F27DE5" w:rsidRPr="006A5D06" w:rsidRDefault="00F27DE5" w:rsidP="00E03C33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Pattern and Number Structure</w:t>
            </w:r>
          </w:p>
        </w:tc>
        <w:tc>
          <w:tcPr>
            <w:tcW w:w="594" w:type="pct"/>
            <w:gridSpan w:val="4"/>
            <w:tcBorders>
              <w:bottom w:val="single" w:sz="4" w:space="0" w:color="000000" w:themeColor="text1"/>
            </w:tcBorders>
            <w:shd w:val="clear" w:color="auto" w:fill="5BA9CD"/>
            <w:vAlign w:val="center"/>
          </w:tcPr>
          <w:p w14:paraId="45F20333" w14:textId="77777777" w:rsidR="00F27DE5" w:rsidRPr="006A5D06" w:rsidRDefault="00F27DE5" w:rsidP="00E03C33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Place Value</w:t>
            </w:r>
          </w:p>
        </w:tc>
        <w:tc>
          <w:tcPr>
            <w:tcW w:w="595" w:type="pct"/>
            <w:gridSpan w:val="5"/>
            <w:tcBorders>
              <w:bottom w:val="single" w:sz="4" w:space="0" w:color="000000" w:themeColor="text1"/>
            </w:tcBorders>
            <w:shd w:val="clear" w:color="auto" w:fill="C2F094"/>
            <w:vAlign w:val="center"/>
          </w:tcPr>
          <w:p w14:paraId="7071A014" w14:textId="77777777" w:rsidR="00F27DE5" w:rsidRPr="006A5D06" w:rsidRDefault="00F27DE5" w:rsidP="00E03C33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Multiplication and Division</w:t>
            </w:r>
          </w:p>
        </w:tc>
        <w:tc>
          <w:tcPr>
            <w:tcW w:w="461" w:type="pct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14:paraId="52171653" w14:textId="77777777" w:rsidR="00F27DE5" w:rsidRPr="006A5D06" w:rsidRDefault="00F27DE5" w:rsidP="00E03C33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Fraction Units</w:t>
            </w:r>
          </w:p>
        </w:tc>
        <w:tc>
          <w:tcPr>
            <w:tcW w:w="528" w:type="pct"/>
            <w:tcBorders>
              <w:bottom w:val="single" w:sz="4" w:space="0" w:color="000000" w:themeColor="text1"/>
            </w:tcBorders>
            <w:shd w:val="clear" w:color="auto" w:fill="CF7F8F"/>
            <w:vAlign w:val="center"/>
          </w:tcPr>
          <w:p w14:paraId="5AC0601E" w14:textId="77777777" w:rsidR="00F27DE5" w:rsidRPr="006A5D06" w:rsidRDefault="00F27DE5" w:rsidP="00E03C33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Length, Area and Volume</w:t>
            </w:r>
          </w:p>
        </w:tc>
      </w:tr>
      <w:tr w:rsidR="00F27DE5" w:rsidRPr="0047183A" w14:paraId="3EB4F591" w14:textId="77777777" w:rsidTr="00E03C33">
        <w:trPr>
          <w:trHeight w:val="1394"/>
        </w:trPr>
        <w:tc>
          <w:tcPr>
            <w:tcW w:w="845" w:type="pct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D06CA18" w14:textId="77777777" w:rsidR="00F27DE5" w:rsidRPr="006A5D06" w:rsidRDefault="00F27DE5" w:rsidP="00E03C3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pct"/>
            <w:gridSpan w:val="21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83F4DA" w14:textId="77777777" w:rsidR="00F27DE5" w:rsidRPr="006A5D06" w:rsidRDefault="00F27DE5" w:rsidP="00E03C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5D06">
              <w:rPr>
                <w:rFonts w:ascii="Arial" w:hAnsi="Arial" w:cs="Arial"/>
                <w:sz w:val="20"/>
                <w:szCs w:val="20"/>
              </w:rPr>
              <w:t>Elements: (individual or range)</w:t>
            </w:r>
          </w:p>
          <w:p w14:paraId="39552C08" w14:textId="77777777" w:rsidR="00F27DE5" w:rsidRPr="006A5D06" w:rsidRDefault="00F27DE5" w:rsidP="00E03C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5D06">
              <w:rPr>
                <w:rFonts w:ascii="Arial" w:hAnsi="Arial" w:cs="Arial"/>
                <w:sz w:val="20"/>
                <w:szCs w:val="20"/>
              </w:rPr>
              <w:t>Activities linked to program to increase learning:</w:t>
            </w:r>
          </w:p>
          <w:p w14:paraId="13870AC5" w14:textId="256D1753" w:rsidR="00F27DE5" w:rsidRPr="006A5D06" w:rsidRDefault="00D004A8" w:rsidP="00E03C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Activity is not linked to the continuum but is found in the Mathematic Syllabus - </w:t>
            </w:r>
            <w:r w:rsidR="00972555">
              <w:rPr>
                <w:rFonts w:ascii="Arial" w:hAnsi="Arial" w:cs="Arial"/>
                <w:sz w:val="20"/>
                <w:szCs w:val="20"/>
              </w:rPr>
              <w:t>Graphing.</w:t>
            </w:r>
          </w:p>
        </w:tc>
      </w:tr>
      <w:tr w:rsidR="00F27DE5" w:rsidRPr="0047183A" w14:paraId="391F14CE" w14:textId="77777777" w:rsidTr="00E03C33">
        <w:trPr>
          <w:trHeight w:val="100"/>
        </w:trPr>
        <w:tc>
          <w:tcPr>
            <w:tcW w:w="5000" w:type="pct"/>
            <w:gridSpan w:val="22"/>
            <w:shd w:val="clear" w:color="auto" w:fill="B8CCE4" w:themeFill="accent1" w:themeFillTint="66"/>
          </w:tcPr>
          <w:p w14:paraId="3F3D98E3" w14:textId="77777777" w:rsidR="00F27DE5" w:rsidRPr="0047183A" w:rsidRDefault="00F27DE5" w:rsidP="00E03C3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350">
              <w:rPr>
                <w:rFonts w:ascii="Arial" w:hAnsi="Arial" w:cs="Arial"/>
                <w:b/>
                <w:sz w:val="20"/>
                <w:szCs w:val="20"/>
              </w:rPr>
              <w:t>Quality Teaching</w:t>
            </w:r>
          </w:p>
        </w:tc>
      </w:tr>
      <w:tr w:rsidR="00F27DE5" w:rsidRPr="0047183A" w14:paraId="00E0F2DF" w14:textId="77777777" w:rsidTr="00E03C33">
        <w:trPr>
          <w:trHeight w:val="98"/>
        </w:trPr>
        <w:tc>
          <w:tcPr>
            <w:tcW w:w="1669" w:type="pct"/>
            <w:gridSpan w:val="5"/>
            <w:shd w:val="clear" w:color="auto" w:fill="DBE5F1" w:themeFill="accent1" w:themeFillTint="33"/>
          </w:tcPr>
          <w:p w14:paraId="786E0297" w14:textId="77777777" w:rsidR="00F27DE5" w:rsidRPr="003107DE" w:rsidRDefault="00F27DE5" w:rsidP="00E03C3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Intellectual Quality</w:t>
            </w:r>
          </w:p>
        </w:tc>
        <w:tc>
          <w:tcPr>
            <w:tcW w:w="1662" w:type="pct"/>
            <w:gridSpan w:val="8"/>
            <w:shd w:val="clear" w:color="auto" w:fill="DBE5F1" w:themeFill="accent1" w:themeFillTint="33"/>
          </w:tcPr>
          <w:p w14:paraId="2F66604E" w14:textId="77777777" w:rsidR="00F27DE5" w:rsidRPr="003107DE" w:rsidRDefault="00F27DE5" w:rsidP="00E03C3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Quality Learning Environment</w:t>
            </w:r>
          </w:p>
        </w:tc>
        <w:tc>
          <w:tcPr>
            <w:tcW w:w="1669" w:type="pct"/>
            <w:gridSpan w:val="9"/>
            <w:shd w:val="clear" w:color="auto" w:fill="DBE5F1" w:themeFill="accent1" w:themeFillTint="33"/>
          </w:tcPr>
          <w:p w14:paraId="05895726" w14:textId="77777777" w:rsidR="00F27DE5" w:rsidRPr="003107DE" w:rsidRDefault="00F27DE5" w:rsidP="00E03C3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Significance</w:t>
            </w:r>
          </w:p>
        </w:tc>
      </w:tr>
      <w:tr w:rsidR="00F27DE5" w:rsidRPr="0047183A" w14:paraId="1A373B64" w14:textId="77777777" w:rsidTr="00E03C33">
        <w:trPr>
          <w:trHeight w:val="98"/>
        </w:trPr>
        <w:tc>
          <w:tcPr>
            <w:tcW w:w="1669" w:type="pct"/>
            <w:gridSpan w:val="5"/>
            <w:shd w:val="clear" w:color="auto" w:fill="auto"/>
            <w:vAlign w:val="center"/>
          </w:tcPr>
          <w:p w14:paraId="50D212FA" w14:textId="77777777" w:rsidR="00F27DE5" w:rsidRPr="00F70E45" w:rsidRDefault="00F27DE5" w:rsidP="00F27D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IQ1 Deep Knowledge</w:t>
            </w:r>
          </w:p>
          <w:p w14:paraId="262EE2FB" w14:textId="77777777" w:rsidR="00F27DE5" w:rsidRPr="00F70E45" w:rsidRDefault="00F27DE5" w:rsidP="00F27D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IQ2 Deep Understanding</w:t>
            </w:r>
          </w:p>
          <w:p w14:paraId="6FC6742C" w14:textId="77777777" w:rsidR="00F27DE5" w:rsidRPr="00F70E45" w:rsidRDefault="00F27DE5" w:rsidP="00F27D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IQ3 Problematic Knowledge</w:t>
            </w:r>
          </w:p>
          <w:p w14:paraId="2B63B6A5" w14:textId="77777777" w:rsidR="00F27DE5" w:rsidRPr="00F70E45" w:rsidRDefault="00F27DE5" w:rsidP="00F27D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IQ4 Higher-order Thinking</w:t>
            </w:r>
          </w:p>
          <w:p w14:paraId="2B6298C2" w14:textId="77777777" w:rsidR="00F27DE5" w:rsidRDefault="00F27DE5" w:rsidP="00F27D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IQ5 Metalanguage</w:t>
            </w:r>
          </w:p>
          <w:p w14:paraId="008B0287" w14:textId="77777777" w:rsidR="00F27DE5" w:rsidRPr="003107DE" w:rsidRDefault="00F27DE5" w:rsidP="00F27D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107DE">
              <w:rPr>
                <w:rFonts w:ascii="Arial" w:hAnsi="Arial" w:cs="Arial"/>
                <w:sz w:val="20"/>
                <w:szCs w:val="20"/>
              </w:rPr>
              <w:t>IQ6 Substantive Communication</w:t>
            </w:r>
          </w:p>
        </w:tc>
        <w:tc>
          <w:tcPr>
            <w:tcW w:w="1662" w:type="pct"/>
            <w:gridSpan w:val="8"/>
            <w:shd w:val="clear" w:color="auto" w:fill="auto"/>
            <w:vAlign w:val="center"/>
          </w:tcPr>
          <w:p w14:paraId="6FECA36C" w14:textId="77777777" w:rsidR="00F27DE5" w:rsidRPr="00F70E45" w:rsidRDefault="00F27DE5" w:rsidP="00F27D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QLE1 Explicit Quality Criteria</w:t>
            </w:r>
          </w:p>
          <w:p w14:paraId="644650C8" w14:textId="77777777" w:rsidR="00F27DE5" w:rsidRPr="00972555" w:rsidRDefault="00F27DE5" w:rsidP="00F27D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2555">
              <w:rPr>
                <w:rFonts w:ascii="Arial" w:hAnsi="Arial" w:cs="Arial"/>
                <w:sz w:val="20"/>
                <w:szCs w:val="20"/>
              </w:rPr>
              <w:t>QE2 Engagement</w:t>
            </w:r>
          </w:p>
          <w:p w14:paraId="7895F945" w14:textId="77777777" w:rsidR="00F27DE5" w:rsidRPr="00F70E45" w:rsidRDefault="00F27DE5" w:rsidP="00F27D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QE3 High Expectations</w:t>
            </w:r>
          </w:p>
          <w:p w14:paraId="2C88CC7F" w14:textId="77777777" w:rsidR="00F27DE5" w:rsidRPr="00F70E45" w:rsidRDefault="00F27DE5" w:rsidP="00F27D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QE4 Social Support</w:t>
            </w:r>
          </w:p>
          <w:p w14:paraId="1719E481" w14:textId="77777777" w:rsidR="00F27DE5" w:rsidRDefault="00F27DE5" w:rsidP="00F27D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QE5 Students’ Self-regulation</w:t>
            </w:r>
          </w:p>
          <w:p w14:paraId="575FDD76" w14:textId="77777777" w:rsidR="00F27DE5" w:rsidRPr="007A59E1" w:rsidRDefault="00F27DE5" w:rsidP="00F27D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9E1">
              <w:rPr>
                <w:rFonts w:ascii="Arial" w:hAnsi="Arial" w:cs="Arial"/>
                <w:sz w:val="20"/>
                <w:szCs w:val="20"/>
              </w:rPr>
              <w:t>QE6 Student Direction</w:t>
            </w:r>
          </w:p>
        </w:tc>
        <w:tc>
          <w:tcPr>
            <w:tcW w:w="1669" w:type="pct"/>
            <w:gridSpan w:val="9"/>
            <w:shd w:val="clear" w:color="auto" w:fill="auto"/>
            <w:vAlign w:val="center"/>
          </w:tcPr>
          <w:p w14:paraId="13BFE557" w14:textId="77777777" w:rsidR="00F27DE5" w:rsidRPr="00F70E45" w:rsidRDefault="00F27DE5" w:rsidP="00F27D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S1 Background Knowledge</w:t>
            </w:r>
          </w:p>
          <w:p w14:paraId="43CDFC8B" w14:textId="77777777" w:rsidR="00F27DE5" w:rsidRPr="00F70E45" w:rsidRDefault="00F27DE5" w:rsidP="00F27D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S2 Cultural Knowledge</w:t>
            </w:r>
          </w:p>
          <w:p w14:paraId="505E3457" w14:textId="77777777" w:rsidR="00F27DE5" w:rsidRPr="00F70E45" w:rsidRDefault="00F27DE5" w:rsidP="00F27D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S3 Knowledge Integration</w:t>
            </w:r>
          </w:p>
          <w:p w14:paraId="490AD143" w14:textId="77777777" w:rsidR="00F27DE5" w:rsidRPr="00F70E45" w:rsidRDefault="00F27DE5" w:rsidP="00F27D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S4 Inclusively</w:t>
            </w:r>
          </w:p>
          <w:p w14:paraId="3F0AC125" w14:textId="77777777" w:rsidR="00F27DE5" w:rsidRPr="00F70E45" w:rsidRDefault="00F27DE5" w:rsidP="00F27D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S5 Connectedness</w:t>
            </w:r>
          </w:p>
          <w:p w14:paraId="1AA07F10" w14:textId="77777777" w:rsidR="00F27DE5" w:rsidRPr="003107DE" w:rsidRDefault="00F27DE5" w:rsidP="00F27DE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S6 Narrative</w:t>
            </w:r>
          </w:p>
        </w:tc>
      </w:tr>
      <w:tr w:rsidR="00F27DE5" w:rsidRPr="0047183A" w14:paraId="749E8E49" w14:textId="77777777" w:rsidTr="00E03C33">
        <w:trPr>
          <w:trHeight w:val="349"/>
        </w:trPr>
        <w:tc>
          <w:tcPr>
            <w:tcW w:w="5000" w:type="pct"/>
            <w:gridSpan w:val="22"/>
            <w:shd w:val="clear" w:color="auto" w:fill="B8CCE4" w:themeFill="accent1" w:themeFillTint="66"/>
          </w:tcPr>
          <w:p w14:paraId="53EE361B" w14:textId="77777777" w:rsidR="00F27DE5" w:rsidRPr="0047183A" w:rsidRDefault="00F27DE5" w:rsidP="00E03C3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and Learning</w:t>
            </w:r>
            <w:r w:rsidRPr="0047183A">
              <w:rPr>
                <w:rFonts w:ascii="Arial" w:hAnsi="Arial" w:cs="Arial"/>
                <w:b/>
                <w:sz w:val="20"/>
                <w:szCs w:val="20"/>
              </w:rPr>
              <w:t xml:space="preserve"> Lesson </w:t>
            </w:r>
            <w:r>
              <w:rPr>
                <w:rFonts w:ascii="Arial" w:hAnsi="Arial" w:cs="Arial"/>
                <w:b/>
                <w:sz w:val="20"/>
                <w:szCs w:val="20"/>
              </w:rPr>
              <w:t>Overview</w:t>
            </w:r>
          </w:p>
        </w:tc>
      </w:tr>
      <w:tr w:rsidR="00F27DE5" w:rsidRPr="0047183A" w14:paraId="13676D9C" w14:textId="77777777" w:rsidTr="00E03C33">
        <w:trPr>
          <w:trHeight w:val="1830"/>
        </w:trPr>
        <w:tc>
          <w:tcPr>
            <w:tcW w:w="845" w:type="pct"/>
            <w:shd w:val="clear" w:color="auto" w:fill="DBE5F1" w:themeFill="accent1" w:themeFillTint="33"/>
          </w:tcPr>
          <w:p w14:paraId="01C5769E" w14:textId="77777777" w:rsidR="00F27DE5" w:rsidRDefault="00F27DE5" w:rsidP="00E03C33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6434B0" w14:textId="77777777" w:rsidR="00F27DE5" w:rsidRDefault="00F27DE5" w:rsidP="00E03C33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t>The Elements of Learning &amp; Achievement</w:t>
            </w:r>
          </w:p>
          <w:p w14:paraId="1245FAA4" w14:textId="77777777" w:rsidR="00F27DE5" w:rsidRDefault="00F27DE5" w:rsidP="00E03C33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1AD20A0" w14:textId="77777777" w:rsidR="00F27DE5" w:rsidRDefault="00F27DE5" w:rsidP="00E03C33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332C8FB" wp14:editId="0E5517AF">
                  <wp:extent cx="389890" cy="38989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9C952B3" w14:textId="77777777" w:rsidR="00F27DE5" w:rsidRDefault="00F27DE5" w:rsidP="00E03C33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  <w:lang w:val="en-US" w:eastAsia="en-US"/>
              </w:rPr>
              <w:drawing>
                <wp:inline distT="0" distB="0" distL="0" distR="0" wp14:anchorId="717A4786" wp14:editId="7B16CD4C">
                  <wp:extent cx="403761" cy="405062"/>
                  <wp:effectExtent l="0" t="0" r="0" b="0"/>
                  <wp:docPr id="17" name="Picture 2" descr="F:\Mock ups\Square elements\Numer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F:\Mock ups\Square elements\Numer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45" cy="4106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0B7655D4" w14:textId="77777777" w:rsidR="00F27DE5" w:rsidRDefault="00F27DE5" w:rsidP="00E03C33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  <w:lang w:val="en-US" w:eastAsia="en-US"/>
              </w:rPr>
              <w:drawing>
                <wp:inline distT="0" distB="0" distL="0" distR="0" wp14:anchorId="34CED2EC" wp14:editId="7D7E7A60">
                  <wp:extent cx="415182" cy="415182"/>
                  <wp:effectExtent l="0" t="0" r="4445" b="4445"/>
                  <wp:docPr id="970" name="Picture 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87" cy="415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C74D5A" w14:textId="77777777" w:rsidR="00F27DE5" w:rsidRDefault="00F27DE5" w:rsidP="00E03C33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77D">
              <w:rPr>
                <w:noProof/>
                <w:lang w:val="en-US" w:eastAsia="en-US"/>
              </w:rPr>
              <w:drawing>
                <wp:inline distT="0" distB="0" distL="0" distR="0" wp14:anchorId="7829C27D" wp14:editId="75171AEF">
                  <wp:extent cx="415636" cy="415636"/>
                  <wp:effectExtent l="0" t="0" r="3810" b="381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35" cy="41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EF5D65" w14:textId="77777777" w:rsidR="00F27DE5" w:rsidRDefault="00F27DE5" w:rsidP="00E03C33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  <w:lang w:val="en-US" w:eastAsia="en-US"/>
              </w:rPr>
              <w:drawing>
                <wp:inline distT="0" distB="0" distL="0" distR="0" wp14:anchorId="127147D3" wp14:editId="1EDD2D04">
                  <wp:extent cx="403761" cy="401977"/>
                  <wp:effectExtent l="0" t="0" r="0" b="0"/>
                  <wp:docPr id="8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2" cy="4163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4EDED484" w14:textId="77777777" w:rsidR="00F27DE5" w:rsidRDefault="00F27DE5" w:rsidP="00E03C33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  <w:lang w:val="en-US" w:eastAsia="en-US"/>
              </w:rPr>
              <w:drawing>
                <wp:inline distT="0" distB="0" distL="0" distR="0" wp14:anchorId="2614B13F" wp14:editId="02E0799C">
                  <wp:extent cx="403761" cy="404922"/>
                  <wp:effectExtent l="0" t="0" r="0" b="0"/>
                  <wp:docPr id="93" name="Picture 2" descr="E:\Final V1\Final sq NO border\Sq Technology no b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E:\Final V1\Final sq NO border\Sq Technology no b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47" cy="4089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558BAA36" w14:textId="77777777" w:rsidR="00F27DE5" w:rsidRDefault="00F27DE5" w:rsidP="00E03C33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8A6">
              <w:rPr>
                <w:b/>
                <w:noProof/>
                <w:color w:val="FFFF00"/>
                <w:lang w:val="en-US" w:eastAsia="en-US"/>
              </w:rPr>
              <w:drawing>
                <wp:inline distT="0" distB="0" distL="0" distR="0" wp14:anchorId="78A6003A" wp14:editId="1363B7DF">
                  <wp:extent cx="397764" cy="403761"/>
                  <wp:effectExtent l="0" t="0" r="2540" b="0"/>
                  <wp:docPr id="9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37" cy="4251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6A0DC6C9" w14:textId="77777777" w:rsidR="00F27DE5" w:rsidRDefault="00F27DE5" w:rsidP="00E03C33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8FFFD0" w14:textId="77777777" w:rsidR="00F27DE5" w:rsidRDefault="00F27DE5" w:rsidP="00E03C33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558C88" w14:textId="77777777" w:rsidR="00F27DE5" w:rsidRDefault="00F27DE5" w:rsidP="00E03C33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FCF933" w14:textId="77777777" w:rsidR="00F27DE5" w:rsidRDefault="00F27DE5" w:rsidP="00E03C33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pct"/>
            <w:gridSpan w:val="19"/>
            <w:shd w:val="clear" w:color="auto" w:fill="auto"/>
          </w:tcPr>
          <w:p w14:paraId="07F0F16C" w14:textId="77777777" w:rsidR="00F27DE5" w:rsidRPr="00596FEC" w:rsidRDefault="00D85247" w:rsidP="00E03C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96FEC">
              <w:rPr>
                <w:rFonts w:ascii="Arial" w:hAnsi="Arial" w:cs="Arial"/>
                <w:b/>
                <w:sz w:val="20"/>
                <w:szCs w:val="20"/>
              </w:rPr>
              <w:t>Introduction</w:t>
            </w:r>
          </w:p>
          <w:p w14:paraId="416A722F" w14:textId="0976EDBF" w:rsidR="00D85247" w:rsidRDefault="00D85247" w:rsidP="00E03C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NRL discussion – what</w:t>
            </w:r>
            <w:r w:rsidR="00CE1038">
              <w:rPr>
                <w:rFonts w:ascii="Arial" w:hAnsi="Arial" w:cs="Arial"/>
                <w:sz w:val="20"/>
                <w:szCs w:val="20"/>
              </w:rPr>
              <w:t xml:space="preserve"> do students know about the NRL?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AB4686" w14:textId="77777777" w:rsidR="00D85247" w:rsidRDefault="00D85247" w:rsidP="00E03C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– students complete an alphabet box for NRL vocabulary (encourage students to think about equipment, teams, player characteristics</w:t>
            </w:r>
          </w:p>
          <w:p w14:paraId="3B2201EB" w14:textId="031B2B2E" w:rsidR="00596FEC" w:rsidRDefault="00596FEC" w:rsidP="00E03C3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Grammar – sort the words into nouns, verbs and adjectives.</w:t>
            </w:r>
          </w:p>
          <w:p w14:paraId="44542EF2" w14:textId="77777777" w:rsidR="00596FEC" w:rsidRDefault="00596FEC" w:rsidP="00E03C3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Antonyms/synonyms and complete a football Mnemonic</w:t>
            </w:r>
          </w:p>
          <w:p w14:paraId="2D57245F" w14:textId="77777777" w:rsidR="00596FEC" w:rsidRDefault="00596FEC" w:rsidP="00E03C3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5FF0D8" w14:textId="77777777" w:rsidR="00F27DE5" w:rsidRPr="00596FEC" w:rsidRDefault="00D85247" w:rsidP="00E03C3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96FEC">
              <w:rPr>
                <w:rFonts w:ascii="Arial" w:hAnsi="Arial" w:cs="Arial"/>
                <w:b/>
                <w:sz w:val="20"/>
                <w:szCs w:val="20"/>
              </w:rPr>
              <w:t>Mathematics – Graphing</w:t>
            </w:r>
          </w:p>
          <w:p w14:paraId="17A77F77" w14:textId="77777777" w:rsidR="00D85247" w:rsidRDefault="00D85247" w:rsidP="00E03C3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predict the final placement of the NRL teams and present their predictions in a column graph in a word document.</w:t>
            </w:r>
          </w:p>
          <w:p w14:paraId="0FD1A86A" w14:textId="77777777" w:rsidR="00D85247" w:rsidRPr="00CE1038" w:rsidRDefault="00D85247" w:rsidP="00E03C3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E1038">
              <w:rPr>
                <w:rFonts w:ascii="Arial" w:hAnsi="Arial" w:cs="Arial"/>
                <w:sz w:val="20"/>
                <w:szCs w:val="20"/>
                <w:u w:val="single"/>
              </w:rPr>
              <w:t xml:space="preserve">Requirements </w:t>
            </w:r>
          </w:p>
          <w:p w14:paraId="7936961D" w14:textId="77777777" w:rsidR="00D85247" w:rsidRDefault="00D85247" w:rsidP="00E03C3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change the margins of the word document to narrow. </w:t>
            </w:r>
          </w:p>
          <w:p w14:paraId="3E29CBCC" w14:textId="77777777" w:rsidR="00D85247" w:rsidRDefault="00D85247" w:rsidP="00E03C3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label each axis and give their graph a title.</w:t>
            </w:r>
          </w:p>
          <w:p w14:paraId="647C3549" w14:textId="77777777" w:rsidR="00D85247" w:rsidRDefault="00D85247" w:rsidP="00E03C3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change each column to match each teams jersey colour.</w:t>
            </w:r>
          </w:p>
          <w:p w14:paraId="22B05676" w14:textId="77777777" w:rsidR="00D85247" w:rsidRDefault="00D85247" w:rsidP="00E03C3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insert a picture of their favourite teams logo.  </w:t>
            </w:r>
          </w:p>
          <w:p w14:paraId="61F1A849" w14:textId="77777777" w:rsidR="00596FEC" w:rsidRDefault="00596FEC" w:rsidP="00E03C3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A691E44" w14:textId="228D9701" w:rsidR="00596FEC" w:rsidRPr="00CE1038" w:rsidRDefault="00596FEC" w:rsidP="00E03C3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E1038">
              <w:rPr>
                <w:rFonts w:ascii="Arial" w:hAnsi="Arial" w:cs="Arial"/>
                <w:b/>
                <w:sz w:val="20"/>
                <w:szCs w:val="20"/>
              </w:rPr>
              <w:t xml:space="preserve">Writing  </w:t>
            </w:r>
          </w:p>
          <w:p w14:paraId="4BBB1679" w14:textId="291B9771" w:rsidR="00596FEC" w:rsidRDefault="00596FEC" w:rsidP="00E03C3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Persuasive texts</w:t>
            </w:r>
          </w:p>
          <w:p w14:paraId="30ABE90D" w14:textId="77777777" w:rsidR="00596FEC" w:rsidRDefault="00596FEC" w:rsidP="00E03C3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 should be compulsory every day at school. </w:t>
            </w:r>
          </w:p>
          <w:p w14:paraId="16F53F16" w14:textId="77777777" w:rsidR="00596FEC" w:rsidRDefault="00596FEC" w:rsidP="00E03C3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should/should not be allowed to eat whatever they want. </w:t>
            </w:r>
          </w:p>
          <w:p w14:paraId="2CE6C9BF" w14:textId="77777777" w:rsidR="00596FEC" w:rsidRDefault="00596FEC" w:rsidP="00E03C3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Imaginative texts</w:t>
            </w:r>
          </w:p>
          <w:p w14:paraId="2EA3DE79" w14:textId="77777777" w:rsidR="00596FEC" w:rsidRDefault="00596FEC" w:rsidP="00E03C3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students a visual stimulus and discuss possible ideas with class.</w:t>
            </w:r>
          </w:p>
          <w:p w14:paraId="4763C1A1" w14:textId="77777777" w:rsidR="00596FEC" w:rsidRDefault="00596FEC" w:rsidP="00E03C3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82C00AD" w14:textId="77777777" w:rsidR="00CE1038" w:rsidRDefault="00596FEC" w:rsidP="00E03C3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96FEC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138F7285" w14:textId="3B22BB60" w:rsidR="00596FEC" w:rsidRPr="00CE1038" w:rsidRDefault="00596FEC" w:rsidP="00E03C3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components of a healthy lifestyle.</w:t>
            </w:r>
          </w:p>
          <w:p w14:paraId="205FA948" w14:textId="77777777" w:rsidR="00596FEC" w:rsidRDefault="00596FEC" w:rsidP="00E03C3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Texts </w:t>
            </w:r>
          </w:p>
          <w:p w14:paraId="5AD212F3" w14:textId="5855CE4F" w:rsidR="00596FEC" w:rsidRPr="00596FEC" w:rsidRDefault="00596FEC" w:rsidP="00596F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Kids are Healthy Kids brochure</w:t>
            </w:r>
          </w:p>
          <w:p w14:paraId="11A07814" w14:textId="46A08550" w:rsidR="00596FEC" w:rsidRDefault="00596FEC" w:rsidP="00596F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for 2 and 5 poster</w:t>
            </w:r>
          </w:p>
          <w:p w14:paraId="17271672" w14:textId="77777777" w:rsidR="00596FEC" w:rsidRDefault="00D8271B" w:rsidP="00596F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Healthy Kids eat well, get active poster</w:t>
            </w:r>
          </w:p>
          <w:p w14:paraId="67E2BC37" w14:textId="4EB20E35" w:rsidR="00D8271B" w:rsidRPr="00596FEC" w:rsidRDefault="00D8271B" w:rsidP="00596F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Q4:H2O NSW Government chart</w:t>
            </w:r>
          </w:p>
          <w:p w14:paraId="237F4196" w14:textId="77777777" w:rsidR="00596FEC" w:rsidRDefault="00596FEC" w:rsidP="00E03C3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403D528" w14:textId="6BC48E05" w:rsidR="00596FEC" w:rsidRPr="00596FEC" w:rsidRDefault="00596FEC" w:rsidP="00E03C3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96FEC">
              <w:rPr>
                <w:rFonts w:ascii="Arial" w:hAnsi="Arial" w:cs="Arial"/>
                <w:b/>
                <w:sz w:val="20"/>
                <w:szCs w:val="20"/>
              </w:rPr>
              <w:t>Talking and listening/Comprehension</w:t>
            </w:r>
          </w:p>
          <w:p w14:paraId="6E894C57" w14:textId="26F1567B" w:rsidR="00596FEC" w:rsidRDefault="00596FEC" w:rsidP="00E03C3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listen to Eat Well, Play Well and Stay Well DVD – famous football interviews. Discuss and answer questions. </w:t>
            </w:r>
          </w:p>
          <w:p w14:paraId="1751F9C1" w14:textId="77777777" w:rsidR="00596FEC" w:rsidRDefault="00596FEC" w:rsidP="00E03C3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EE72646" w14:textId="77777777" w:rsidR="003D751F" w:rsidRPr="003D751F" w:rsidRDefault="003D751F" w:rsidP="00E03C3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D751F">
              <w:rPr>
                <w:rFonts w:ascii="Arial" w:hAnsi="Arial" w:cs="Arial"/>
                <w:b/>
                <w:sz w:val="20"/>
                <w:szCs w:val="20"/>
              </w:rPr>
              <w:t>PDHPE</w:t>
            </w:r>
          </w:p>
          <w:p w14:paraId="2667A784" w14:textId="77777777" w:rsidR="003D751F" w:rsidRDefault="003D751F" w:rsidP="00E03C3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Healthy eating and lifestyle. </w:t>
            </w:r>
          </w:p>
          <w:p w14:paraId="5AB86BB9" w14:textId="35212B44" w:rsidR="003D751F" w:rsidRPr="003D751F" w:rsidRDefault="003D751F" w:rsidP="003D7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D751F">
              <w:rPr>
                <w:rFonts w:ascii="Arial" w:hAnsi="Arial" w:cs="Arial"/>
                <w:sz w:val="20"/>
                <w:szCs w:val="20"/>
              </w:rPr>
              <w:t xml:space="preserve">What does it mean to be healthy? </w:t>
            </w:r>
          </w:p>
          <w:p w14:paraId="47650C42" w14:textId="77777777" w:rsidR="003D751F" w:rsidRDefault="003D751F" w:rsidP="003D751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D751F">
              <w:rPr>
                <w:rFonts w:ascii="Arial" w:hAnsi="Arial" w:cs="Arial"/>
                <w:sz w:val="20"/>
                <w:szCs w:val="20"/>
              </w:rPr>
              <w:t>The role of food.</w:t>
            </w:r>
          </w:p>
          <w:p w14:paraId="5DE0F7AD" w14:textId="2E8CBD45" w:rsidR="003D751F" w:rsidRPr="00972555" w:rsidRDefault="003D751F" w:rsidP="0097255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Groups.</w:t>
            </w:r>
            <w:r w:rsidRPr="009725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5096B7" w14:textId="1EE2C4F8" w:rsidR="003D751F" w:rsidRDefault="003D751F" w:rsidP="00E03C3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Vocabulary – A to Z challenge of fruits and vegetables. </w:t>
            </w:r>
          </w:p>
          <w:p w14:paraId="4E516BB9" w14:textId="77777777" w:rsidR="003D751F" w:rsidRDefault="003D751F" w:rsidP="00E03C3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Texts </w:t>
            </w:r>
          </w:p>
          <w:p w14:paraId="2EFAF3AB" w14:textId="4FE1973B" w:rsidR="003D751F" w:rsidRPr="003D751F" w:rsidRDefault="003D751F" w:rsidP="003D751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D751F">
              <w:rPr>
                <w:rFonts w:ascii="Arial" w:hAnsi="Arial" w:cs="Arial"/>
                <w:sz w:val="20"/>
                <w:szCs w:val="20"/>
              </w:rPr>
              <w:t xml:space="preserve">Why is being physically active important for children. </w:t>
            </w:r>
          </w:p>
          <w:p w14:paraId="0C62877C" w14:textId="15ED6786" w:rsidR="003D751F" w:rsidRPr="00972555" w:rsidRDefault="003D751F" w:rsidP="0097255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Australian Guide to Healthy Eating.</w:t>
            </w:r>
          </w:p>
          <w:p w14:paraId="0C152C1B" w14:textId="4008DC5F" w:rsidR="003D751F" w:rsidRPr="007A3AE0" w:rsidRDefault="003D751F" w:rsidP="00E03C3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shd w:val="clear" w:color="auto" w:fill="DBE5F1" w:themeFill="accent1" w:themeFillTint="33"/>
          </w:tcPr>
          <w:p w14:paraId="2349C195" w14:textId="77777777" w:rsidR="00F27DE5" w:rsidRDefault="00F27DE5" w:rsidP="00E03C3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t xml:space="preserve">Aboriginal 8 Ways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Learning</w:t>
            </w:r>
          </w:p>
          <w:p w14:paraId="5F942654" w14:textId="77777777" w:rsidR="00F27DE5" w:rsidRPr="00BC3605" w:rsidRDefault="00F27DE5" w:rsidP="00E03C3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C3605">
              <w:rPr>
                <w:rFonts w:ascii="Arial" w:hAnsi="Arial" w:cs="Arial"/>
                <w:i/>
                <w:sz w:val="20"/>
                <w:szCs w:val="20"/>
              </w:rPr>
              <w:t>The following ways of learning are incorporated throughout the program through pedagogical practices</w:t>
            </w:r>
          </w:p>
          <w:p w14:paraId="518F3D01" w14:textId="77777777" w:rsidR="00F27DE5" w:rsidRDefault="00F27DE5" w:rsidP="00E03C3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464">
              <w:rPr>
                <w:noProof/>
                <w:lang w:val="en-US" w:eastAsia="en-US"/>
              </w:rPr>
              <w:drawing>
                <wp:inline distT="0" distB="0" distL="0" distR="0" wp14:anchorId="7391A7B9" wp14:editId="35DC4983">
                  <wp:extent cx="417637" cy="453225"/>
                  <wp:effectExtent l="0" t="0" r="1905" b="4445"/>
                  <wp:docPr id="95" name="Picture 95" descr="2_ma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2_ma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637" cy="4532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243D0E" w14:textId="77777777" w:rsidR="00F27DE5" w:rsidRDefault="00F27DE5" w:rsidP="00E03C3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Maps</w:t>
            </w:r>
          </w:p>
          <w:p w14:paraId="2C473F4B" w14:textId="77777777" w:rsidR="00F27DE5" w:rsidRDefault="00F27DE5" w:rsidP="00E03C3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EFCF03E" wp14:editId="28996992">
                  <wp:extent cx="466311" cy="461176"/>
                  <wp:effectExtent l="0" t="0" r="0" b="0"/>
                  <wp:docPr id="1000" name="Picture 1000" descr="4_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4_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11" cy="46117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53E7CD" w14:textId="77777777" w:rsidR="00F27DE5" w:rsidRDefault="00F27DE5" w:rsidP="00E03C3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Symbols &amp; Images</w:t>
            </w:r>
          </w:p>
          <w:p w14:paraId="61F08F38" w14:textId="77777777" w:rsidR="00F27DE5" w:rsidRDefault="00F27DE5" w:rsidP="00E03C3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36"/>
                <w:szCs w:val="36"/>
                <w:lang w:val="en-US" w:eastAsia="en-US"/>
              </w:rPr>
              <w:drawing>
                <wp:inline distT="0" distB="0" distL="0" distR="0" wp14:anchorId="2073C0DC" wp14:editId="13BA81F4">
                  <wp:extent cx="403761" cy="439248"/>
                  <wp:effectExtent l="0" t="0" r="0" b="0"/>
                  <wp:docPr id="1007" name="Picture 1" descr="7_deconstru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_deconstru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86" cy="447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338D3" w14:textId="77777777" w:rsidR="00F27DE5" w:rsidRDefault="00F27DE5" w:rsidP="00E03C3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Deconstruct/ Reconstruct</w:t>
            </w:r>
          </w:p>
          <w:p w14:paraId="4A97DC8E" w14:textId="77777777" w:rsidR="00F27DE5" w:rsidRDefault="00F27DE5" w:rsidP="00E03C3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 wp14:anchorId="751832CC" wp14:editId="3C61AF0D">
                  <wp:extent cx="469965" cy="458163"/>
                  <wp:effectExtent l="19050" t="0" r="6285" b="0"/>
                  <wp:docPr id="1008" name="Picture 4" descr="6_non-lin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_non-lin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48" cy="459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F50EA0" w14:textId="77777777" w:rsidR="00F27DE5" w:rsidRDefault="00F27DE5" w:rsidP="00E03C3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Non-Linear</w:t>
            </w:r>
          </w:p>
          <w:p w14:paraId="5A3EDE33" w14:textId="77777777" w:rsidR="00F27DE5" w:rsidRDefault="00F27DE5" w:rsidP="00E03C3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A8551C7" wp14:editId="379F00C8">
                  <wp:extent cx="377825" cy="365760"/>
                  <wp:effectExtent l="0" t="0" r="3175" b="0"/>
                  <wp:docPr id="1009" name="Picture 1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DF2EB5" w14:textId="77777777" w:rsidR="00F27DE5" w:rsidRPr="00F70E45" w:rsidRDefault="00F27DE5" w:rsidP="00E03C3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Land Links</w:t>
            </w:r>
          </w:p>
          <w:p w14:paraId="650FA9F9" w14:textId="77777777" w:rsidR="00F27DE5" w:rsidRDefault="00F27DE5" w:rsidP="00E03C3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9EDC90D" wp14:editId="6246F41A">
                  <wp:extent cx="450850" cy="445135"/>
                  <wp:effectExtent l="0" t="0" r="6350" b="0"/>
                  <wp:docPr id="1010" name="Picture 1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F89598" w14:textId="77777777" w:rsidR="00F27DE5" w:rsidRDefault="00F27DE5" w:rsidP="00E03C3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Sharing</w:t>
            </w:r>
          </w:p>
          <w:p w14:paraId="6F8F9D6A" w14:textId="77777777" w:rsidR="00F27DE5" w:rsidRDefault="00F27DE5" w:rsidP="00E03C3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70F775D" wp14:editId="07631689">
                  <wp:extent cx="457200" cy="469265"/>
                  <wp:effectExtent l="0" t="0" r="0" b="6985"/>
                  <wp:docPr id="1011" name="Picture 1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96EA5C" w14:textId="77777777" w:rsidR="00F27DE5" w:rsidRDefault="00F27DE5" w:rsidP="00E03C3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Non-Verbal</w:t>
            </w:r>
          </w:p>
          <w:p w14:paraId="7FA9B930" w14:textId="77777777" w:rsidR="00F27DE5" w:rsidRDefault="00F27DE5" w:rsidP="00E03C3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anchor distT="36576" distB="36576" distL="36576" distR="36576" simplePos="0" relativeHeight="251659264" behindDoc="0" locked="0" layoutInCell="1" allowOverlap="1" wp14:anchorId="7F6440E2" wp14:editId="441A2A5E">
                  <wp:simplePos x="0" y="0"/>
                  <wp:positionH relativeFrom="column">
                    <wp:posOffset>318390</wp:posOffset>
                  </wp:positionH>
                  <wp:positionV relativeFrom="paragraph">
                    <wp:posOffset>75310</wp:posOffset>
                  </wp:positionV>
                  <wp:extent cx="450408" cy="413467"/>
                  <wp:effectExtent l="0" t="0" r="6985" b="5715"/>
                  <wp:wrapNone/>
                  <wp:docPr id="1014" name="Picture 1014" descr="8_communit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8_communit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08" cy="41346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2D326AB0" w14:textId="77777777" w:rsidR="00F27DE5" w:rsidRDefault="00F27DE5" w:rsidP="00E03C3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33AC58" w14:textId="77777777" w:rsidR="00F27DE5" w:rsidRPr="00BC3605" w:rsidRDefault="00F27DE5" w:rsidP="00E03C3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Links</w:t>
            </w:r>
          </w:p>
        </w:tc>
      </w:tr>
      <w:tr w:rsidR="00F27DE5" w:rsidRPr="0047183A" w14:paraId="6F82D772" w14:textId="77777777" w:rsidTr="00E03C33">
        <w:tc>
          <w:tcPr>
            <w:tcW w:w="2495" w:type="pct"/>
            <w:gridSpan w:val="9"/>
            <w:shd w:val="clear" w:color="auto" w:fill="B8CCE4" w:themeFill="accent1" w:themeFillTint="66"/>
          </w:tcPr>
          <w:p w14:paraId="01E4B1A6" w14:textId="703E0D76" w:rsidR="00F27DE5" w:rsidRPr="0047183A" w:rsidRDefault="00F27DE5" w:rsidP="00E03C3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 xml:space="preserve">Special Needs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7183A">
              <w:rPr>
                <w:rFonts w:ascii="Arial" w:hAnsi="Arial" w:cs="Arial"/>
                <w:b/>
                <w:sz w:val="20"/>
                <w:szCs w:val="20"/>
              </w:rPr>
              <w:t>djustments</w:t>
            </w:r>
          </w:p>
        </w:tc>
        <w:tc>
          <w:tcPr>
            <w:tcW w:w="2505" w:type="pct"/>
            <w:gridSpan w:val="13"/>
            <w:shd w:val="clear" w:color="auto" w:fill="B8CCE4" w:themeFill="accent1" w:themeFillTint="66"/>
          </w:tcPr>
          <w:p w14:paraId="3D7FEBB8" w14:textId="77777777" w:rsidR="00F27DE5" w:rsidRPr="0047183A" w:rsidRDefault="00F27DE5" w:rsidP="00E03C3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School to Work</w:t>
            </w:r>
          </w:p>
        </w:tc>
      </w:tr>
      <w:tr w:rsidR="00F27DE5" w:rsidRPr="0047183A" w14:paraId="6430022E" w14:textId="77777777" w:rsidTr="00E03C33">
        <w:tc>
          <w:tcPr>
            <w:tcW w:w="2495" w:type="pct"/>
            <w:gridSpan w:val="9"/>
            <w:shd w:val="clear" w:color="auto" w:fill="auto"/>
          </w:tcPr>
          <w:p w14:paraId="532CB362" w14:textId="058DF40B" w:rsidR="00F27DE5" w:rsidRPr="0047183A" w:rsidRDefault="007A1299" w:rsidP="00CE103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on one assistance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if needed. </w:t>
            </w:r>
          </w:p>
        </w:tc>
        <w:tc>
          <w:tcPr>
            <w:tcW w:w="2505" w:type="pct"/>
            <w:gridSpan w:val="13"/>
            <w:shd w:val="clear" w:color="auto" w:fill="auto"/>
          </w:tcPr>
          <w:p w14:paraId="74EA8653" w14:textId="31D7EA84" w:rsidR="00F27DE5" w:rsidRPr="0047183A" w:rsidRDefault="007A1299" w:rsidP="00E03C3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27DE5" w:rsidRPr="0047183A" w14:paraId="7B81EA4D" w14:textId="77777777" w:rsidTr="00E03C33">
        <w:tc>
          <w:tcPr>
            <w:tcW w:w="5000" w:type="pct"/>
            <w:gridSpan w:val="22"/>
            <w:shd w:val="clear" w:color="auto" w:fill="B8CCE4" w:themeFill="accent1" w:themeFillTint="66"/>
          </w:tcPr>
          <w:p w14:paraId="20D08B6F" w14:textId="77777777" w:rsidR="00F27DE5" w:rsidRPr="003107DE" w:rsidRDefault="00F27DE5" w:rsidP="00E03C3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Asses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107DE">
              <w:rPr>
                <w:rFonts w:ascii="Arial" w:hAnsi="Arial" w:cs="Arial"/>
                <w:b/>
                <w:sz w:val="20"/>
                <w:szCs w:val="20"/>
              </w:rPr>
              <w:t>ments</w:t>
            </w:r>
          </w:p>
        </w:tc>
      </w:tr>
      <w:tr w:rsidR="00F27DE5" w:rsidRPr="0047183A" w14:paraId="6B1BD524" w14:textId="77777777" w:rsidTr="00E03C33">
        <w:tc>
          <w:tcPr>
            <w:tcW w:w="5000" w:type="pct"/>
            <w:gridSpan w:val="22"/>
            <w:shd w:val="clear" w:color="auto" w:fill="auto"/>
          </w:tcPr>
          <w:p w14:paraId="42068907" w14:textId="6F511533" w:rsidR="00F27DE5" w:rsidRDefault="007A1299" w:rsidP="00E03C3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</w:t>
            </w:r>
          </w:p>
          <w:p w14:paraId="434C9D59" w14:textId="6D3D3F8A" w:rsidR="007A1299" w:rsidRDefault="007A1299" w:rsidP="00E03C3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 in discussions</w:t>
            </w:r>
          </w:p>
          <w:p w14:paraId="46A961DA" w14:textId="4FA9357A" w:rsidR="00F27DE5" w:rsidRPr="0047183A" w:rsidRDefault="00972555" w:rsidP="0097255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work samples</w:t>
            </w:r>
          </w:p>
        </w:tc>
      </w:tr>
      <w:tr w:rsidR="00F27DE5" w:rsidRPr="0047183A" w14:paraId="36BB0523" w14:textId="77777777" w:rsidTr="00E03C33">
        <w:tc>
          <w:tcPr>
            <w:tcW w:w="5000" w:type="pct"/>
            <w:gridSpan w:val="22"/>
            <w:shd w:val="clear" w:color="auto" w:fill="B8CCE4" w:themeFill="accent1" w:themeFillTint="66"/>
          </w:tcPr>
          <w:p w14:paraId="25CCA3F7" w14:textId="77777777" w:rsidR="00F27DE5" w:rsidRDefault="00F27DE5" w:rsidP="00E03C3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Roles and Responsibilities</w:t>
            </w:r>
          </w:p>
        </w:tc>
      </w:tr>
      <w:tr w:rsidR="00F27DE5" w:rsidRPr="0047183A" w14:paraId="4A2989E1" w14:textId="77777777" w:rsidTr="00E03C33">
        <w:trPr>
          <w:trHeight w:val="233"/>
        </w:trPr>
        <w:tc>
          <w:tcPr>
            <w:tcW w:w="1667" w:type="pct"/>
            <w:gridSpan w:val="5"/>
            <w:shd w:val="clear" w:color="auto" w:fill="DBE5F1" w:themeFill="accent1" w:themeFillTint="33"/>
          </w:tcPr>
          <w:p w14:paraId="3FC0D15A" w14:textId="77777777" w:rsidR="00F27DE5" w:rsidRDefault="00F27DE5" w:rsidP="00E03C3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1667" w:type="pct"/>
            <w:gridSpan w:val="8"/>
            <w:shd w:val="clear" w:color="auto" w:fill="DBE5F1" w:themeFill="accent1" w:themeFillTint="33"/>
          </w:tcPr>
          <w:p w14:paraId="632C4807" w14:textId="77777777" w:rsidR="00F27DE5" w:rsidRDefault="00F27DE5" w:rsidP="00E03C3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SLSO</w:t>
            </w:r>
          </w:p>
        </w:tc>
        <w:tc>
          <w:tcPr>
            <w:tcW w:w="1667" w:type="pct"/>
            <w:gridSpan w:val="9"/>
            <w:shd w:val="clear" w:color="auto" w:fill="DBE5F1" w:themeFill="accent1" w:themeFillTint="33"/>
          </w:tcPr>
          <w:p w14:paraId="34D428AF" w14:textId="77777777" w:rsidR="00F27DE5" w:rsidRDefault="00F27DE5" w:rsidP="00E03C3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</w:tr>
      <w:tr w:rsidR="00F27DE5" w:rsidRPr="0047183A" w14:paraId="6D0EF9E4" w14:textId="77777777" w:rsidTr="00E03C33">
        <w:trPr>
          <w:trHeight w:val="1821"/>
        </w:trPr>
        <w:tc>
          <w:tcPr>
            <w:tcW w:w="1667" w:type="pct"/>
            <w:gridSpan w:val="5"/>
            <w:shd w:val="clear" w:color="auto" w:fill="auto"/>
          </w:tcPr>
          <w:p w14:paraId="43863ECB" w14:textId="2C80A84E" w:rsidR="00F27DE5" w:rsidRDefault="00D004A8" w:rsidP="00E03C3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tasks and ensure understanding. </w:t>
            </w:r>
          </w:p>
          <w:p w14:paraId="4834CBF1" w14:textId="77777777" w:rsidR="00D004A8" w:rsidRDefault="00D004A8" w:rsidP="00E03C3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expectations.</w:t>
            </w:r>
          </w:p>
          <w:p w14:paraId="369B6171" w14:textId="77777777" w:rsidR="00D004A8" w:rsidRDefault="00D004A8" w:rsidP="00E03C3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8"/>
            <w:shd w:val="clear" w:color="auto" w:fill="auto"/>
          </w:tcPr>
          <w:p w14:paraId="01F60AB0" w14:textId="49B6592C" w:rsidR="00F27DE5" w:rsidRDefault="007A1299" w:rsidP="00E03C3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additional assistance one on one if needed. </w:t>
            </w:r>
          </w:p>
        </w:tc>
        <w:tc>
          <w:tcPr>
            <w:tcW w:w="1667" w:type="pct"/>
            <w:gridSpan w:val="9"/>
            <w:shd w:val="clear" w:color="auto" w:fill="auto"/>
          </w:tcPr>
          <w:p w14:paraId="5704C539" w14:textId="165F7A1A" w:rsidR="00F27DE5" w:rsidRDefault="007A1299" w:rsidP="00E03C3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 for assistance if needed. </w:t>
            </w:r>
          </w:p>
        </w:tc>
      </w:tr>
      <w:tr w:rsidR="00F27DE5" w:rsidRPr="0047183A" w14:paraId="70B629D3" w14:textId="77777777" w:rsidTr="00E03C33">
        <w:tc>
          <w:tcPr>
            <w:tcW w:w="5000" w:type="pct"/>
            <w:gridSpan w:val="22"/>
            <w:shd w:val="clear" w:color="auto" w:fill="B8CCE4" w:themeFill="accent1" w:themeFillTint="66"/>
          </w:tcPr>
          <w:p w14:paraId="72959D08" w14:textId="77777777" w:rsidR="00F27DE5" w:rsidRPr="00202350" w:rsidRDefault="00F27DE5" w:rsidP="00E03C3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Assessment – Dorchester ETU only</w:t>
            </w:r>
          </w:p>
        </w:tc>
      </w:tr>
      <w:tr w:rsidR="00F27DE5" w:rsidRPr="0047183A" w14:paraId="09B38D55" w14:textId="77777777" w:rsidTr="00E03C33">
        <w:tc>
          <w:tcPr>
            <w:tcW w:w="1047" w:type="pct"/>
            <w:gridSpan w:val="2"/>
            <w:shd w:val="clear" w:color="auto" w:fill="DBE5F1" w:themeFill="accent1" w:themeFillTint="33"/>
          </w:tcPr>
          <w:p w14:paraId="176F6F7A" w14:textId="77777777" w:rsidR="00F27DE5" w:rsidRPr="00202350" w:rsidRDefault="00F27DE5" w:rsidP="00E03C3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1318" w:type="pct"/>
            <w:gridSpan w:val="6"/>
            <w:shd w:val="clear" w:color="auto" w:fill="DBE5F1" w:themeFill="accent1" w:themeFillTint="33"/>
          </w:tcPr>
          <w:p w14:paraId="29145D7C" w14:textId="77777777" w:rsidR="00F27DE5" w:rsidRPr="00202350" w:rsidRDefault="00F27DE5" w:rsidP="00E03C3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Safety Strategies</w:t>
            </w:r>
          </w:p>
        </w:tc>
        <w:tc>
          <w:tcPr>
            <w:tcW w:w="1318" w:type="pct"/>
            <w:gridSpan w:val="9"/>
            <w:shd w:val="clear" w:color="auto" w:fill="DBE5F1" w:themeFill="accent1" w:themeFillTint="33"/>
          </w:tcPr>
          <w:p w14:paraId="0D532070" w14:textId="77777777" w:rsidR="00F27DE5" w:rsidRPr="00202350" w:rsidRDefault="00F27DE5" w:rsidP="00E03C3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Hazards</w:t>
            </w:r>
          </w:p>
        </w:tc>
        <w:tc>
          <w:tcPr>
            <w:tcW w:w="1317" w:type="pct"/>
            <w:gridSpan w:val="5"/>
            <w:shd w:val="clear" w:color="auto" w:fill="DBE5F1" w:themeFill="accent1" w:themeFillTint="33"/>
          </w:tcPr>
          <w:p w14:paraId="4910199E" w14:textId="77777777" w:rsidR="00F27DE5" w:rsidRPr="00202350" w:rsidRDefault="00F27DE5" w:rsidP="00E03C3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Strategies</w:t>
            </w:r>
          </w:p>
        </w:tc>
      </w:tr>
      <w:tr w:rsidR="00F27DE5" w:rsidRPr="0047183A" w14:paraId="57D1DD05" w14:textId="77777777" w:rsidTr="00E03C33">
        <w:tc>
          <w:tcPr>
            <w:tcW w:w="1047" w:type="pct"/>
            <w:gridSpan w:val="2"/>
            <w:shd w:val="clear" w:color="auto" w:fill="auto"/>
          </w:tcPr>
          <w:p w14:paraId="06EBFD13" w14:textId="77777777" w:rsidR="00F27DE5" w:rsidRPr="00CF5CB1" w:rsidRDefault="00F27DE5" w:rsidP="009725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pct"/>
            <w:gridSpan w:val="6"/>
            <w:shd w:val="clear" w:color="auto" w:fill="auto"/>
          </w:tcPr>
          <w:p w14:paraId="26586319" w14:textId="77777777" w:rsidR="00F27DE5" w:rsidRPr="00CF5CB1" w:rsidRDefault="00F27DE5" w:rsidP="00E03C3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pct"/>
            <w:gridSpan w:val="9"/>
            <w:shd w:val="clear" w:color="auto" w:fill="auto"/>
          </w:tcPr>
          <w:p w14:paraId="27DE7B78" w14:textId="77777777" w:rsidR="00F27DE5" w:rsidRPr="00CF5CB1" w:rsidRDefault="00F27DE5" w:rsidP="00E03C3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gridSpan w:val="5"/>
            <w:shd w:val="clear" w:color="auto" w:fill="auto"/>
          </w:tcPr>
          <w:p w14:paraId="1D3365B7" w14:textId="77777777" w:rsidR="00F27DE5" w:rsidRPr="00CF5CB1" w:rsidRDefault="00F27DE5" w:rsidP="00E03C3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EA16A2" w14:textId="65249A20" w:rsidR="00F27DE5" w:rsidRDefault="00F27DE5" w:rsidP="00F27DE5">
      <w:bookmarkStart w:id="0" w:name="_GoBack"/>
      <w:bookmarkEnd w:id="0"/>
    </w:p>
    <w:tbl>
      <w:tblPr>
        <w:tblStyle w:val="TableGrid"/>
        <w:tblpPr w:leftFromText="180" w:rightFromText="180" w:vertAnchor="text" w:horzAnchor="margin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F27DE5" w:rsidRPr="0047183A" w14:paraId="03E467C3" w14:textId="77777777" w:rsidTr="00E03C33">
        <w:trPr>
          <w:trHeight w:val="494"/>
        </w:trPr>
        <w:tc>
          <w:tcPr>
            <w:tcW w:w="10740" w:type="dxa"/>
            <w:gridSpan w:val="2"/>
            <w:shd w:val="clear" w:color="auto" w:fill="DBE5F1" w:themeFill="accent1" w:themeFillTint="33"/>
            <w:vAlign w:val="center"/>
          </w:tcPr>
          <w:p w14:paraId="41732908" w14:textId="77777777" w:rsidR="00F27DE5" w:rsidRPr="00BC3605" w:rsidRDefault="00F27DE5" w:rsidP="00E0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t>Teacher Evaluation</w:t>
            </w:r>
          </w:p>
          <w:p w14:paraId="79F9EC1F" w14:textId="77777777" w:rsidR="00F27DE5" w:rsidRPr="00BC3605" w:rsidRDefault="00F27DE5" w:rsidP="00E03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t>Comments / Variations</w:t>
            </w:r>
          </w:p>
        </w:tc>
      </w:tr>
      <w:tr w:rsidR="00F27DE5" w:rsidRPr="0047183A" w14:paraId="17559EFE" w14:textId="77777777" w:rsidTr="00E03C33">
        <w:trPr>
          <w:trHeight w:val="4706"/>
        </w:trPr>
        <w:tc>
          <w:tcPr>
            <w:tcW w:w="10740" w:type="dxa"/>
            <w:gridSpan w:val="2"/>
            <w:shd w:val="clear" w:color="auto" w:fill="auto"/>
          </w:tcPr>
          <w:p w14:paraId="6C6D591D" w14:textId="77777777" w:rsidR="00F27DE5" w:rsidRPr="003107DE" w:rsidRDefault="00F27DE5" w:rsidP="00E03C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07DE">
              <w:rPr>
                <w:rFonts w:ascii="Arial" w:hAnsi="Arial" w:cs="Arial"/>
                <w:sz w:val="20"/>
                <w:szCs w:val="20"/>
                <w:u w:val="single"/>
              </w:rPr>
              <w:t>Guiding Questions</w:t>
            </w:r>
          </w:p>
          <w:p w14:paraId="3A008CFF" w14:textId="77777777" w:rsidR="00F27DE5" w:rsidRDefault="00F27DE5" w:rsidP="00E03C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worked well?</w:t>
            </w:r>
          </w:p>
          <w:p w14:paraId="422DD5FF" w14:textId="77777777" w:rsidR="00F27DE5" w:rsidRDefault="00F27DE5" w:rsidP="00E03C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3777CC9" w14:textId="77777777" w:rsidR="00F27DE5" w:rsidRDefault="00F27DE5" w:rsidP="00E03C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9FB3377" w14:textId="77777777" w:rsidR="00F27DE5" w:rsidRDefault="00F27DE5" w:rsidP="00E03C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needed to be changed?</w:t>
            </w:r>
          </w:p>
          <w:p w14:paraId="44F22D3A" w14:textId="77777777" w:rsidR="00F27DE5" w:rsidRDefault="00F27DE5" w:rsidP="00E03C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9BDF179" w14:textId="77777777" w:rsidR="00F27DE5" w:rsidRDefault="00F27DE5" w:rsidP="00E03C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6E57BE9" w14:textId="77777777" w:rsidR="00F27DE5" w:rsidRDefault="00F27DE5" w:rsidP="00E03C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I think the students gained from this lesson?</w:t>
            </w:r>
          </w:p>
          <w:p w14:paraId="4CCF6206" w14:textId="77777777" w:rsidR="00F27DE5" w:rsidRDefault="00F27DE5" w:rsidP="00E03C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AF06BDA" w14:textId="77777777" w:rsidR="00F27DE5" w:rsidRDefault="00F27DE5" w:rsidP="00E03C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46664B6" w14:textId="77777777" w:rsidR="00F27DE5" w:rsidRDefault="00F27DE5" w:rsidP="00E03C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well did this unit match the Elements of Learning and Achievement?</w:t>
            </w:r>
          </w:p>
          <w:p w14:paraId="67325DC6" w14:textId="77777777" w:rsidR="00F27DE5" w:rsidRDefault="00F27DE5" w:rsidP="00E03C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24475F6" w14:textId="77777777" w:rsidR="00F27DE5" w:rsidRDefault="00F27DE5" w:rsidP="00E03C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76E0999" w14:textId="77777777" w:rsidR="00F27DE5" w:rsidRPr="003107DE" w:rsidRDefault="00F27DE5" w:rsidP="00E03C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did I learn?</w:t>
            </w:r>
          </w:p>
          <w:p w14:paraId="03732B5F" w14:textId="77777777" w:rsidR="00F27DE5" w:rsidRDefault="00F27DE5" w:rsidP="00E03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3877E" w14:textId="77777777" w:rsidR="00F27DE5" w:rsidRDefault="00F27DE5" w:rsidP="00E03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1DE84" w14:textId="77777777" w:rsidR="00F27DE5" w:rsidRDefault="00F27DE5" w:rsidP="00E03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23D9A" w14:textId="77777777" w:rsidR="00F27DE5" w:rsidRDefault="00F27DE5" w:rsidP="00E03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will I use this experience to extend my practice in the future?  </w:t>
            </w:r>
          </w:p>
          <w:p w14:paraId="50421A01" w14:textId="77777777" w:rsidR="00F27DE5" w:rsidRDefault="00F27DE5" w:rsidP="00E03C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2EC8922" w14:textId="77777777" w:rsidR="00F27DE5" w:rsidRPr="00424CA7" w:rsidRDefault="00F27DE5" w:rsidP="00E03C3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E5" w:rsidRPr="0047183A" w14:paraId="6211E610" w14:textId="77777777" w:rsidTr="00E03C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53" w:type="dxa"/>
          </w:tcPr>
          <w:p w14:paraId="4AC12E3F" w14:textId="77777777" w:rsidR="00F27DE5" w:rsidRPr="0047183A" w:rsidRDefault="00F27DE5" w:rsidP="00E03C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Commenced</w:t>
            </w:r>
            <w:r w:rsidRPr="0047183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387" w:type="dxa"/>
          </w:tcPr>
          <w:p w14:paraId="7017F4A9" w14:textId="77777777" w:rsidR="00F27DE5" w:rsidRPr="0047183A" w:rsidRDefault="00F27DE5" w:rsidP="00E03C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Finished</w:t>
            </w:r>
            <w:r w:rsidRPr="0047183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F27DE5" w:rsidRPr="0047183A" w14:paraId="2EB1E4C5" w14:textId="77777777" w:rsidTr="00E03C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5353" w:type="dxa"/>
          </w:tcPr>
          <w:p w14:paraId="63B3D897" w14:textId="77777777" w:rsidR="00F27DE5" w:rsidRPr="0047183A" w:rsidRDefault="00F27DE5" w:rsidP="00E03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8FE76" w14:textId="77777777" w:rsidR="00F27DE5" w:rsidRPr="0047183A" w:rsidRDefault="00F27DE5" w:rsidP="00E03C33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Teachers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96B407" w14:textId="77777777" w:rsidR="00F27DE5" w:rsidRPr="0047183A" w:rsidRDefault="00F27DE5" w:rsidP="00E03C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7857576" w14:textId="77777777" w:rsidR="00F27DE5" w:rsidRPr="0047183A" w:rsidRDefault="00F27DE5" w:rsidP="00E03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F8390F" w14:textId="77777777" w:rsidR="00F27DE5" w:rsidRPr="0047183A" w:rsidRDefault="00F27DE5" w:rsidP="00E03C33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Assistant Principals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79A217C1" w14:textId="77777777" w:rsidR="00F27DE5" w:rsidRDefault="00F27DE5" w:rsidP="00F27DE5"/>
    <w:p w14:paraId="5A763E2C" w14:textId="77777777" w:rsidR="00F27DE5" w:rsidRDefault="00F27DE5" w:rsidP="00F27DE5"/>
    <w:p w14:paraId="053C0FF4" w14:textId="77777777" w:rsidR="00286EEF" w:rsidRDefault="00286EEF"/>
    <w:sectPr w:rsidR="00286EEF" w:rsidSect="00E03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5EF"/>
    <w:multiLevelType w:val="hybridMultilevel"/>
    <w:tmpl w:val="1ED09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F6A3B"/>
    <w:multiLevelType w:val="hybridMultilevel"/>
    <w:tmpl w:val="702CAA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</w:abstractNum>
  <w:abstractNum w:abstractNumId="2">
    <w:nsid w:val="1E556921"/>
    <w:multiLevelType w:val="hybridMultilevel"/>
    <w:tmpl w:val="C49410FE"/>
    <w:lvl w:ilvl="0" w:tplc="E2FEA4EE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A2B94"/>
    <w:multiLevelType w:val="hybridMultilevel"/>
    <w:tmpl w:val="2872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424E8"/>
    <w:multiLevelType w:val="hybridMultilevel"/>
    <w:tmpl w:val="20C6C91C"/>
    <w:lvl w:ilvl="0" w:tplc="367CB5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23044"/>
    <w:multiLevelType w:val="hybridMultilevel"/>
    <w:tmpl w:val="94BA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E5"/>
    <w:rsid w:val="00286EEF"/>
    <w:rsid w:val="002C7F4A"/>
    <w:rsid w:val="003D751F"/>
    <w:rsid w:val="00596FEC"/>
    <w:rsid w:val="005F329A"/>
    <w:rsid w:val="007A1299"/>
    <w:rsid w:val="00972555"/>
    <w:rsid w:val="00CE1038"/>
    <w:rsid w:val="00D004A8"/>
    <w:rsid w:val="00D8271B"/>
    <w:rsid w:val="00D85247"/>
    <w:rsid w:val="00E03C33"/>
    <w:rsid w:val="00F27DE5"/>
    <w:rsid w:val="00FD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4A7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E5"/>
    <w:pPr>
      <w:spacing w:after="200" w:line="276" w:lineRule="auto"/>
    </w:pPr>
    <w:rPr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DE5"/>
    <w:pPr>
      <w:ind w:left="720"/>
      <w:contextualSpacing/>
    </w:pPr>
  </w:style>
  <w:style w:type="table" w:styleId="TableGrid">
    <w:name w:val="Table Grid"/>
    <w:basedOn w:val="TableNormal"/>
    <w:uiPriority w:val="59"/>
    <w:rsid w:val="00F27DE5"/>
    <w:rPr>
      <w:sz w:val="22"/>
      <w:szCs w:val="22"/>
      <w:lang w:val="en-AU"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D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E5"/>
    <w:rPr>
      <w:rFonts w:ascii="Lucida Grande" w:hAnsi="Lucida Grande" w:cs="Lucida Grande"/>
      <w:sz w:val="18"/>
      <w:szCs w:val="18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E5"/>
    <w:pPr>
      <w:spacing w:after="200" w:line="276" w:lineRule="auto"/>
    </w:pPr>
    <w:rPr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DE5"/>
    <w:pPr>
      <w:ind w:left="720"/>
      <w:contextualSpacing/>
    </w:pPr>
  </w:style>
  <w:style w:type="table" w:styleId="TableGrid">
    <w:name w:val="Table Grid"/>
    <w:basedOn w:val="TableNormal"/>
    <w:uiPriority w:val="59"/>
    <w:rsid w:val="00F27DE5"/>
    <w:rPr>
      <w:sz w:val="22"/>
      <w:szCs w:val="22"/>
      <w:lang w:val="en-AU"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D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E5"/>
    <w:rPr>
      <w:rFonts w:ascii="Lucida Grande" w:hAnsi="Lucida Grande" w:cs="Lucida Grande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image" Target="media/image14.png"/><Relationship Id="rId21" Type="http://schemas.openxmlformats.org/officeDocument/2006/relationships/image" Target="media/image15.jpe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002D75-EFEC-5046-9B25-25F06821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906</Words>
  <Characters>5165</Characters>
  <Application>Microsoft Macintosh Word</Application>
  <DocSecurity>0</DocSecurity>
  <Lines>43</Lines>
  <Paragraphs>12</Paragraphs>
  <ScaleCrop>false</ScaleCrop>
  <Company>Kim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cardboardgiraffe Pope</dc:creator>
  <cp:keywords/>
  <dc:description/>
  <cp:lastModifiedBy>cardboardgiraffe Pope</cp:lastModifiedBy>
  <cp:revision>8</cp:revision>
  <dcterms:created xsi:type="dcterms:W3CDTF">2016-03-09T06:29:00Z</dcterms:created>
  <dcterms:modified xsi:type="dcterms:W3CDTF">2016-03-13T03:46:00Z</dcterms:modified>
</cp:coreProperties>
</file>